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01B2" w14:textId="77777777" w:rsidR="00996908" w:rsidRDefault="00996908" w:rsidP="00996908">
      <w:pPr>
        <w:spacing w:after="0" w:line="240" w:lineRule="auto"/>
        <w:jc w:val="center"/>
        <w:rPr>
          <w:b/>
          <w:sz w:val="40"/>
          <w:szCs w:val="40"/>
        </w:rPr>
      </w:pPr>
    </w:p>
    <w:p w14:paraId="3224C2C2" w14:textId="77777777" w:rsidR="00996908" w:rsidRDefault="00996908" w:rsidP="00996908">
      <w:pPr>
        <w:spacing w:after="0" w:line="240" w:lineRule="auto"/>
        <w:jc w:val="center"/>
        <w:rPr>
          <w:b/>
          <w:sz w:val="40"/>
          <w:szCs w:val="40"/>
        </w:rPr>
      </w:pPr>
    </w:p>
    <w:p w14:paraId="6E8F6FD8" w14:textId="77777777" w:rsidR="00996908" w:rsidRDefault="00996908" w:rsidP="00996908">
      <w:pPr>
        <w:spacing w:after="0" w:line="240" w:lineRule="auto"/>
        <w:jc w:val="center"/>
        <w:rPr>
          <w:b/>
          <w:sz w:val="40"/>
          <w:szCs w:val="40"/>
        </w:rPr>
      </w:pPr>
    </w:p>
    <w:p w14:paraId="364D1D1A" w14:textId="77777777" w:rsidR="00996908" w:rsidRDefault="00996908" w:rsidP="00996908">
      <w:pPr>
        <w:spacing w:after="0" w:line="240" w:lineRule="auto"/>
        <w:jc w:val="center"/>
        <w:rPr>
          <w:b/>
          <w:sz w:val="40"/>
          <w:szCs w:val="40"/>
        </w:rPr>
      </w:pPr>
    </w:p>
    <w:p w14:paraId="6FC16374" w14:textId="0FC2914E" w:rsidR="00996908" w:rsidRPr="00983FD6" w:rsidRDefault="00996908" w:rsidP="00996908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REGULAMENTO</w:t>
      </w:r>
    </w:p>
    <w:p w14:paraId="69114496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56811A9D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31E6D6FF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28739521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752CDCDD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55220E3C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1688E8B2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1D53A06D" w14:textId="77777777" w:rsidR="00996908" w:rsidRDefault="00996908" w:rsidP="00996908">
      <w:pPr>
        <w:spacing w:after="0" w:line="240" w:lineRule="auto"/>
        <w:jc w:val="center"/>
        <w:rPr>
          <w:b/>
        </w:rPr>
      </w:pPr>
    </w:p>
    <w:p w14:paraId="2C3E2C12" w14:textId="77777777" w:rsidR="00996908" w:rsidRPr="007C234B" w:rsidRDefault="00996908" w:rsidP="00996908">
      <w:pPr>
        <w:spacing w:after="0" w:line="240" w:lineRule="auto"/>
        <w:jc w:val="center"/>
        <w:rPr>
          <w:b/>
        </w:rPr>
      </w:pPr>
    </w:p>
    <w:p w14:paraId="682D8A66" w14:textId="77777777" w:rsidR="00996908" w:rsidRPr="007C234B" w:rsidRDefault="00996908" w:rsidP="00996908">
      <w:pPr>
        <w:spacing w:after="0" w:line="240" w:lineRule="auto"/>
        <w:jc w:val="center"/>
        <w:rPr>
          <w:b/>
        </w:rPr>
      </w:pPr>
    </w:p>
    <w:p w14:paraId="36235F6B" w14:textId="77777777" w:rsidR="00996908" w:rsidRPr="007C234B" w:rsidRDefault="00996908" w:rsidP="00996908">
      <w:pPr>
        <w:spacing w:after="0" w:line="240" w:lineRule="auto"/>
        <w:jc w:val="center"/>
        <w:rPr>
          <w:b/>
        </w:rPr>
      </w:pPr>
    </w:p>
    <w:p w14:paraId="06106916" w14:textId="77777777" w:rsidR="00996908" w:rsidRPr="007C234B" w:rsidRDefault="00996908" w:rsidP="00996908">
      <w:pPr>
        <w:spacing w:after="0" w:line="240" w:lineRule="auto"/>
        <w:jc w:val="center"/>
        <w:rPr>
          <w:b/>
        </w:rPr>
      </w:pPr>
    </w:p>
    <w:p w14:paraId="3E9C22F8" w14:textId="77777777" w:rsidR="00996908" w:rsidRPr="007C234B" w:rsidRDefault="00996908" w:rsidP="00996908">
      <w:pPr>
        <w:spacing w:after="0" w:line="240" w:lineRule="auto"/>
        <w:jc w:val="center"/>
        <w:rPr>
          <w:b/>
        </w:rPr>
      </w:pPr>
    </w:p>
    <w:p w14:paraId="06F663DB" w14:textId="000761D0" w:rsidR="00996908" w:rsidRDefault="00C0666B" w:rsidP="00996908">
      <w:pPr>
        <w:spacing w:after="0" w:line="240" w:lineRule="auto"/>
        <w:jc w:val="center"/>
        <w:rPr>
          <w:b/>
          <w:i/>
          <w:color w:val="7F7F7F"/>
        </w:rPr>
      </w:pPr>
      <w:r>
        <w:rPr>
          <w:b/>
          <w:i/>
          <w:color w:val="7F7F7F"/>
        </w:rPr>
        <w:t>I</w:t>
      </w:r>
      <w:r w:rsidRPr="007C234B">
        <w:rPr>
          <w:b/>
          <w:i/>
          <w:color w:val="7F7F7F"/>
        </w:rPr>
        <w:t>nserir</w:t>
      </w:r>
      <w:r w:rsidR="00996908" w:rsidRPr="007C234B">
        <w:rPr>
          <w:b/>
          <w:i/>
          <w:color w:val="7F7F7F"/>
        </w:rPr>
        <w:t xml:space="preserve"> o nome do curso</w:t>
      </w:r>
      <w:r w:rsidR="00996908">
        <w:rPr>
          <w:b/>
          <w:i/>
          <w:color w:val="7F7F7F"/>
        </w:rPr>
        <w:t>, Edição e ano</w:t>
      </w:r>
    </w:p>
    <w:p w14:paraId="35618148" w14:textId="77777777" w:rsidR="00996908" w:rsidRPr="007C234B" w:rsidRDefault="00996908" w:rsidP="00996908">
      <w:pPr>
        <w:spacing w:after="0" w:line="240" w:lineRule="auto"/>
        <w:jc w:val="center"/>
      </w:pPr>
      <w:r>
        <w:rPr>
          <w:b/>
          <w:i/>
          <w:color w:val="7F7F7F"/>
        </w:rPr>
        <w:t xml:space="preserve">(Esses dados deverão </w:t>
      </w:r>
      <w:r w:rsidRPr="007C234B">
        <w:rPr>
          <w:b/>
          <w:i/>
          <w:color w:val="7F7F7F"/>
        </w:rPr>
        <w:t>ser idêntico ao nome</w:t>
      </w:r>
      <w:r>
        <w:rPr>
          <w:b/>
          <w:i/>
          <w:color w:val="7F7F7F"/>
        </w:rPr>
        <w:t xml:space="preserve">, Edição e ano </w:t>
      </w:r>
      <w:r w:rsidRPr="007C234B">
        <w:rPr>
          <w:b/>
          <w:i/>
          <w:color w:val="7F7F7F"/>
        </w:rPr>
        <w:t>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Plano de </w:t>
      </w:r>
      <w:r>
        <w:rPr>
          <w:b/>
          <w:i/>
          <w:color w:val="7F7F7F"/>
        </w:rPr>
        <w:t>C</w:t>
      </w:r>
      <w:r w:rsidRPr="007C234B">
        <w:rPr>
          <w:b/>
          <w:i/>
          <w:color w:val="7F7F7F"/>
        </w:rPr>
        <w:t>urso)</w:t>
      </w:r>
    </w:p>
    <w:p w14:paraId="78A96DE3" w14:textId="77777777" w:rsidR="00996908" w:rsidRPr="007C234B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16E9894A" w14:textId="77777777" w:rsidR="00996908" w:rsidRPr="007C234B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18449E0C" w14:textId="77777777" w:rsidR="00996908" w:rsidRDefault="00996908" w:rsidP="00996908">
      <w:pPr>
        <w:spacing w:after="0" w:line="240" w:lineRule="auto"/>
        <w:jc w:val="center"/>
        <w:rPr>
          <w:b/>
          <w:i/>
          <w:color w:val="7F7F7F"/>
        </w:rPr>
      </w:pPr>
    </w:p>
    <w:p w14:paraId="1B6FF4C0" w14:textId="77777777" w:rsidR="00996908" w:rsidRDefault="00996908" w:rsidP="00996908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OBSERVAÇÃO: </w:t>
      </w:r>
    </w:p>
    <w:p w14:paraId="310D1AAE" w14:textId="77777777" w:rsidR="00996908" w:rsidRPr="007C234B" w:rsidRDefault="00996908" w:rsidP="00996908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O Regulamento deve</w:t>
      </w:r>
      <w:r>
        <w:rPr>
          <w:b/>
          <w:i/>
          <w:color w:val="7F7F7F"/>
        </w:rPr>
        <w:t>rá</w:t>
      </w:r>
      <w:r w:rsidRPr="007C234B">
        <w:rPr>
          <w:b/>
          <w:i/>
          <w:color w:val="7F7F7F"/>
        </w:rPr>
        <w:t xml:space="preserve"> ser disponibilizado aos participantes de forma virtual ou impressa antes do processo de inscrição e do início do curso.</w:t>
      </w:r>
    </w:p>
    <w:p w14:paraId="5EC55023" w14:textId="77777777" w:rsidR="00996908" w:rsidRPr="007C234B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52A04121" w14:textId="77777777" w:rsidR="00996908" w:rsidRPr="007C234B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68EF76D6" w14:textId="77777777" w:rsidR="00996908" w:rsidRPr="007C234B" w:rsidRDefault="00996908" w:rsidP="00996908">
      <w:pPr>
        <w:spacing w:after="0" w:line="240" w:lineRule="auto"/>
        <w:rPr>
          <w:b/>
          <w:color w:val="FF0000"/>
        </w:rPr>
      </w:pPr>
    </w:p>
    <w:p w14:paraId="45AEE681" w14:textId="77777777" w:rsidR="00996908" w:rsidRPr="007C234B" w:rsidRDefault="00996908" w:rsidP="00996908">
      <w:pPr>
        <w:spacing w:after="0" w:line="240" w:lineRule="auto"/>
        <w:rPr>
          <w:b/>
          <w:color w:val="FF0000"/>
        </w:rPr>
      </w:pPr>
    </w:p>
    <w:p w14:paraId="61CDB8E1" w14:textId="77777777" w:rsidR="00996908" w:rsidRPr="007C234B" w:rsidRDefault="00996908" w:rsidP="00996908">
      <w:pPr>
        <w:spacing w:after="0" w:line="240" w:lineRule="auto"/>
        <w:rPr>
          <w:b/>
          <w:color w:val="FF0000"/>
        </w:rPr>
      </w:pPr>
    </w:p>
    <w:p w14:paraId="7871422F" w14:textId="77777777" w:rsidR="00996908" w:rsidRDefault="00996908" w:rsidP="00996908">
      <w:pPr>
        <w:spacing w:after="0" w:line="240" w:lineRule="auto"/>
        <w:rPr>
          <w:b/>
          <w:color w:val="FF0000"/>
        </w:rPr>
      </w:pPr>
    </w:p>
    <w:p w14:paraId="2C04F2C5" w14:textId="77777777" w:rsidR="00996908" w:rsidRDefault="00996908" w:rsidP="00996908">
      <w:pPr>
        <w:spacing w:after="0" w:line="240" w:lineRule="auto"/>
        <w:rPr>
          <w:b/>
          <w:color w:val="FF0000"/>
        </w:rPr>
      </w:pPr>
    </w:p>
    <w:p w14:paraId="54E24668" w14:textId="77777777" w:rsidR="00996908" w:rsidRDefault="00996908" w:rsidP="00996908">
      <w:pPr>
        <w:spacing w:after="0" w:line="240" w:lineRule="auto"/>
        <w:rPr>
          <w:b/>
          <w:color w:val="FF0000"/>
        </w:rPr>
      </w:pPr>
    </w:p>
    <w:p w14:paraId="07B3F1A1" w14:textId="77777777" w:rsidR="00996908" w:rsidRDefault="00996908" w:rsidP="00996908">
      <w:pPr>
        <w:spacing w:after="0" w:line="240" w:lineRule="auto"/>
        <w:rPr>
          <w:b/>
          <w:color w:val="FF0000"/>
        </w:rPr>
      </w:pPr>
    </w:p>
    <w:p w14:paraId="1D496BE8" w14:textId="77777777" w:rsidR="00996908" w:rsidRDefault="00996908" w:rsidP="00996908">
      <w:pPr>
        <w:spacing w:after="0" w:line="240" w:lineRule="auto"/>
        <w:rPr>
          <w:b/>
          <w:color w:val="FF0000"/>
        </w:rPr>
      </w:pPr>
    </w:p>
    <w:p w14:paraId="24BD6286" w14:textId="77777777" w:rsidR="00996908" w:rsidRDefault="00996908" w:rsidP="00996908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10796DD9" w14:textId="47623806" w:rsidR="00996908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1E0C2642" w14:textId="532470EA" w:rsidR="00996908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380CB107" w14:textId="59F02239" w:rsidR="00996908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6C5DC5E3" w14:textId="647D85DB" w:rsidR="00996908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3E850E15" w14:textId="77777777" w:rsidR="00996908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1D77D608" w14:textId="77777777" w:rsidR="00996908" w:rsidRDefault="00996908" w:rsidP="00996908">
      <w:pPr>
        <w:spacing w:after="0" w:line="240" w:lineRule="auto"/>
        <w:jc w:val="center"/>
        <w:rPr>
          <w:b/>
          <w:color w:val="FF0000"/>
        </w:rPr>
      </w:pPr>
    </w:p>
    <w:p w14:paraId="195AAD3A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APRESENTAÇÃO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46B44603" w14:textId="77777777" w:rsidR="00996908" w:rsidRPr="007C234B" w:rsidRDefault="00996908" w:rsidP="00996908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os principais aspectos do curso e uma breve justificativa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0CEEC6EC" w14:textId="77777777" w:rsidR="00996908" w:rsidRPr="007C234B" w:rsidRDefault="00996908" w:rsidP="00996908">
      <w:pPr>
        <w:spacing w:after="0" w:line="240" w:lineRule="auto"/>
        <w:rPr>
          <w:color w:val="FF0000"/>
        </w:rPr>
      </w:pPr>
    </w:p>
    <w:p w14:paraId="3F51F971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46DB363F" w14:textId="77777777" w:rsidR="00996908" w:rsidRPr="007C234B" w:rsidRDefault="00996908" w:rsidP="00996908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>
        <w:rPr>
          <w:b/>
          <w:i/>
          <w:color w:val="7F7F7F"/>
        </w:rPr>
        <w:t xml:space="preserve"> e Plano de curso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62BCF2B0" w14:textId="77777777" w:rsidR="00996908" w:rsidRPr="007C234B" w:rsidRDefault="00996908" w:rsidP="00996908">
      <w:pPr>
        <w:spacing w:after="0" w:line="240" w:lineRule="auto"/>
      </w:pPr>
    </w:p>
    <w:p w14:paraId="05B7480C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COMPETÊNCIAS E HABILIDADES</w:t>
      </w:r>
    </w:p>
    <w:p w14:paraId="63539C5F" w14:textId="77777777" w:rsidR="00996908" w:rsidRPr="007C234B" w:rsidRDefault="00996908" w:rsidP="00996908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Apresentar a mobilização de conhecimentos (conceitos e procedimentos), habilidades (práticas, cognitivas e socioemocionais), atitudes e valores para auxiliar na resolução de demandas do profissional da Educação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19A2C234" w14:textId="77777777" w:rsidR="00996908" w:rsidRPr="007C234B" w:rsidRDefault="00996908" w:rsidP="00996908">
      <w:pPr>
        <w:spacing w:after="0" w:line="240" w:lineRule="auto"/>
        <w:rPr>
          <w:color w:val="FF0000"/>
        </w:rPr>
      </w:pPr>
    </w:p>
    <w:p w14:paraId="140108A1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06B4C3C3" w14:textId="77777777" w:rsidR="00996908" w:rsidRPr="007C234B" w:rsidRDefault="00996908" w:rsidP="00996908">
      <w:pPr>
        <w:numPr>
          <w:ilvl w:val="0"/>
          <w:numId w:val="25"/>
        </w:numPr>
        <w:spacing w:after="0" w:line="240" w:lineRule="auto"/>
        <w:ind w:left="284" w:hanging="142"/>
      </w:pPr>
      <w:bookmarkStart w:id="0" w:name="_heading=h.gjdgxs" w:colFirst="0" w:colLast="0"/>
      <w:bookmarkEnd w:id="0"/>
      <w:r w:rsidRPr="007C234B">
        <w:rPr>
          <w:b/>
        </w:rPr>
        <w:t xml:space="preserve">Número total de vagas: </w:t>
      </w:r>
      <w:r w:rsidRPr="007C234B">
        <w:rPr>
          <w:b/>
          <w:i/>
          <w:color w:val="7F7F7F"/>
        </w:rPr>
        <w:t>(inserir o número total (SEDUC + Municípios) de vagas disponíveis)</w:t>
      </w:r>
    </w:p>
    <w:p w14:paraId="5FC6B6F3" w14:textId="77777777" w:rsidR="00996908" w:rsidRPr="007C234B" w:rsidRDefault="00996908" w:rsidP="00996908">
      <w:pPr>
        <w:spacing w:after="0" w:line="240" w:lineRule="auto"/>
        <w:rPr>
          <w:b/>
        </w:rPr>
      </w:pPr>
    </w:p>
    <w:p w14:paraId="6565816F" w14:textId="77777777" w:rsidR="00996908" w:rsidRPr="007C234B" w:rsidRDefault="00996908" w:rsidP="00996908">
      <w:pPr>
        <w:spacing w:after="0" w:line="240" w:lineRule="auto"/>
        <w:rPr>
          <w:b/>
        </w:rPr>
      </w:pPr>
      <w:r w:rsidRPr="007C234B">
        <w:rPr>
          <w:b/>
        </w:rPr>
        <w:t>SEDUC-SP</w:t>
      </w:r>
    </w:p>
    <w:p w14:paraId="02237484" w14:textId="77777777" w:rsidR="00996908" w:rsidRPr="007C234B" w:rsidRDefault="00996908" w:rsidP="00996908">
      <w:pPr>
        <w:numPr>
          <w:ilvl w:val="0"/>
          <w:numId w:val="25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Público: </w:t>
      </w:r>
      <w:r w:rsidRPr="007C234B">
        <w:rPr>
          <w:b/>
          <w:i/>
          <w:color w:val="7F7F7F"/>
        </w:rPr>
        <w:t>(inserir o público com a nomenclatura usada pela SEDUC-SP)</w:t>
      </w:r>
      <w:r>
        <w:rPr>
          <w:b/>
          <w:i/>
          <w:color w:val="7F7F7F"/>
        </w:rPr>
        <w:t>.</w:t>
      </w:r>
    </w:p>
    <w:p w14:paraId="2539A2BA" w14:textId="77777777" w:rsidR="00996908" w:rsidRPr="007C234B" w:rsidRDefault="00996908" w:rsidP="00996908">
      <w:pPr>
        <w:numPr>
          <w:ilvl w:val="0"/>
          <w:numId w:val="25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Quadro: </w:t>
      </w:r>
      <w:r w:rsidRPr="007C234B">
        <w:rPr>
          <w:b/>
          <w:i/>
          <w:color w:val="7F7F7F"/>
        </w:rPr>
        <w:t>(inserir o quadro com a nomenclatura usada pela SEDUC-SP</w:t>
      </w:r>
      <w:r>
        <w:rPr>
          <w:b/>
          <w:i/>
          <w:color w:val="7F7F7F"/>
        </w:rPr>
        <w:t>: QM, QAE ou QSE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2F248AF2" w14:textId="77777777" w:rsidR="00996908" w:rsidRPr="007C234B" w:rsidRDefault="00996908" w:rsidP="00996908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Segmento envolvido: </w:t>
      </w:r>
      <w:r w:rsidRPr="007C234B">
        <w:rPr>
          <w:b/>
          <w:i/>
          <w:color w:val="7F7F7F"/>
        </w:rPr>
        <w:t>(inserir o segmento com a nomenclatura usada pela SEDUC-SP)</w:t>
      </w:r>
      <w:r>
        <w:rPr>
          <w:b/>
          <w:i/>
          <w:color w:val="7F7F7F"/>
        </w:rPr>
        <w:t>.</w:t>
      </w:r>
    </w:p>
    <w:p w14:paraId="27F33A6F" w14:textId="77777777" w:rsidR="00996908" w:rsidRPr="007C234B" w:rsidRDefault="00996908" w:rsidP="00996908">
      <w:pPr>
        <w:spacing w:after="0" w:line="240" w:lineRule="auto"/>
        <w:rPr>
          <w:b/>
        </w:rPr>
      </w:pPr>
    </w:p>
    <w:p w14:paraId="391589F8" w14:textId="77777777" w:rsidR="00996908" w:rsidRPr="007C234B" w:rsidRDefault="00996908" w:rsidP="00996908">
      <w:pPr>
        <w:spacing w:after="0" w:line="240" w:lineRule="auto"/>
        <w:rPr>
          <w:b/>
        </w:rPr>
      </w:pPr>
      <w:r w:rsidRPr="007C234B">
        <w:rPr>
          <w:b/>
        </w:rPr>
        <w:t>MUNICÍPIOS</w:t>
      </w:r>
    </w:p>
    <w:p w14:paraId="0A5ABA2D" w14:textId="77777777" w:rsidR="00996908" w:rsidRPr="00057D22" w:rsidRDefault="00996908" w:rsidP="00996908">
      <w:pPr>
        <w:numPr>
          <w:ilvl w:val="0"/>
          <w:numId w:val="25"/>
        </w:numPr>
        <w:spacing w:after="0" w:line="240" w:lineRule="auto"/>
        <w:ind w:left="284" w:hanging="142"/>
        <w:rPr>
          <w:b/>
          <w:color w:val="FF0000"/>
        </w:rPr>
      </w:pPr>
      <w:r w:rsidRPr="00057D22">
        <w:rPr>
          <w:b/>
        </w:rPr>
        <w:t xml:space="preserve">Público: </w:t>
      </w:r>
      <w:r w:rsidRPr="00057D22">
        <w:rPr>
          <w:b/>
          <w:i/>
          <w:color w:val="7F7F7F"/>
        </w:rPr>
        <w:t>(inserir o público com a nomenclatura usada pelos municípios, se houver).</w:t>
      </w:r>
    </w:p>
    <w:p w14:paraId="55A503F9" w14:textId="77777777" w:rsidR="00996908" w:rsidRPr="00057D22" w:rsidRDefault="00996908" w:rsidP="00996908">
      <w:pPr>
        <w:numPr>
          <w:ilvl w:val="0"/>
          <w:numId w:val="25"/>
        </w:numPr>
        <w:spacing w:after="0" w:line="240" w:lineRule="auto"/>
        <w:ind w:left="284" w:hanging="142"/>
        <w:rPr>
          <w:b/>
        </w:rPr>
      </w:pPr>
      <w:r w:rsidRPr="00057D22">
        <w:rPr>
          <w:b/>
        </w:rPr>
        <w:t xml:space="preserve">Quadro: </w:t>
      </w:r>
      <w:r w:rsidRPr="00057D22">
        <w:rPr>
          <w:b/>
          <w:i/>
          <w:color w:val="7F7F7F"/>
        </w:rPr>
        <w:t>(inserir o quadro do Municípios, se houver).</w:t>
      </w:r>
    </w:p>
    <w:p w14:paraId="36964711" w14:textId="77777777" w:rsidR="00996908" w:rsidRPr="00057D22" w:rsidRDefault="00996908" w:rsidP="00996908">
      <w:pPr>
        <w:numPr>
          <w:ilvl w:val="0"/>
          <w:numId w:val="25"/>
        </w:numPr>
        <w:spacing w:after="0" w:line="240" w:lineRule="auto"/>
        <w:ind w:left="284" w:hanging="142"/>
      </w:pPr>
      <w:r w:rsidRPr="00057D22">
        <w:rPr>
          <w:b/>
        </w:rPr>
        <w:t xml:space="preserve">Segmento envolvido: </w:t>
      </w:r>
      <w:r w:rsidRPr="00057D22">
        <w:rPr>
          <w:b/>
          <w:i/>
          <w:color w:val="7F7F7F"/>
        </w:rPr>
        <w:t>(inserir o segmento do Municípios, se houver).</w:t>
      </w:r>
    </w:p>
    <w:p w14:paraId="3E312853" w14:textId="77777777" w:rsidR="00996908" w:rsidRPr="007C234B" w:rsidRDefault="00996908" w:rsidP="00996908">
      <w:pPr>
        <w:spacing w:after="0" w:line="240" w:lineRule="auto"/>
      </w:pPr>
    </w:p>
    <w:p w14:paraId="7EE4C720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 INSCRIÇÃO</w:t>
      </w:r>
    </w:p>
    <w:p w14:paraId="29B801B3" w14:textId="77777777" w:rsidR="00996908" w:rsidRPr="007C234B" w:rsidRDefault="00996908" w:rsidP="00996908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local e período de inscrições, informações sobre cancelamento, critérios de impedimento, seleção e desempate (quando houver) e demais informações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1325F93C" w14:textId="77777777" w:rsidR="00996908" w:rsidRPr="007C234B" w:rsidRDefault="00996908" w:rsidP="00996908">
      <w:pPr>
        <w:spacing w:after="0" w:line="240" w:lineRule="auto"/>
        <w:rPr>
          <w:b/>
        </w:rPr>
      </w:pPr>
    </w:p>
    <w:p w14:paraId="32D73808" w14:textId="77777777" w:rsidR="00996908" w:rsidRPr="007C234B" w:rsidRDefault="00996908" w:rsidP="00996908">
      <w:pPr>
        <w:numPr>
          <w:ilvl w:val="0"/>
          <w:numId w:val="28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LOCAL DAS INSCRIÇÕES: </w:t>
      </w:r>
      <w:r w:rsidRPr="007C234B">
        <w:rPr>
          <w:b/>
          <w:i/>
          <w:color w:val="7F7F7F"/>
        </w:rPr>
        <w:t>(inserir o local das inscrições, endereço, plataforma, links, etc);</w:t>
      </w:r>
    </w:p>
    <w:p w14:paraId="058D5E75" w14:textId="77777777" w:rsidR="00996908" w:rsidRPr="007C234B" w:rsidRDefault="00996908" w:rsidP="00996908">
      <w:pPr>
        <w:numPr>
          <w:ilvl w:val="0"/>
          <w:numId w:val="28"/>
        </w:numPr>
        <w:spacing w:after="0" w:line="240" w:lineRule="auto"/>
        <w:ind w:left="284" w:hanging="142"/>
        <w:rPr>
          <w:b/>
          <w:color w:val="2E74B5"/>
        </w:rPr>
      </w:pPr>
      <w:r w:rsidRPr="007C234B">
        <w:rPr>
          <w:b/>
        </w:rPr>
        <w:t xml:space="preserve">PERÍODO DAS INSCRIÇÕES: </w:t>
      </w:r>
      <w:r w:rsidRPr="007C234B">
        <w:rPr>
          <w:b/>
          <w:i/>
          <w:color w:val="7F7F7F"/>
        </w:rPr>
        <w:t>(inserir o período das inscrições no formato: dia/mês/ano);</w:t>
      </w:r>
    </w:p>
    <w:p w14:paraId="1B6D4FED" w14:textId="77777777" w:rsidR="00996908" w:rsidRPr="007C234B" w:rsidRDefault="00996908" w:rsidP="00996908">
      <w:pPr>
        <w:numPr>
          <w:ilvl w:val="0"/>
          <w:numId w:val="28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CANCELAMENTOS: </w:t>
      </w:r>
      <w:r w:rsidRPr="007C234B">
        <w:rPr>
          <w:b/>
          <w:i/>
          <w:color w:val="7F7F7F"/>
        </w:rPr>
        <w:t>(inserir as informações sobre cancelamentos e o local disponível para fazê-lo: endereço, plataforma, links, etc);</w:t>
      </w:r>
    </w:p>
    <w:p w14:paraId="4B9FEB06" w14:textId="77777777" w:rsidR="00996908" w:rsidRPr="007C234B" w:rsidRDefault="00996908" w:rsidP="00996908">
      <w:pPr>
        <w:numPr>
          <w:ilvl w:val="0"/>
          <w:numId w:val="28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IMPEDIMENTOS: </w:t>
      </w:r>
      <w:r w:rsidRPr="007C234B">
        <w:rPr>
          <w:b/>
          <w:i/>
          <w:color w:val="7F7F7F"/>
        </w:rPr>
        <w:t>(inserir as informações sobre impedimentos: afastamentos, licenças, etc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51081A4C" w14:textId="77777777" w:rsidR="00996908" w:rsidRPr="007C234B" w:rsidRDefault="00996908" w:rsidP="00996908">
      <w:pPr>
        <w:numPr>
          <w:ilvl w:val="0"/>
          <w:numId w:val="28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 xml:space="preserve">SELEÇÃO E DESEMPATE: </w:t>
      </w:r>
      <w:r w:rsidRPr="007C234B">
        <w:rPr>
          <w:b/>
          <w:i/>
          <w:color w:val="7F7F7F"/>
        </w:rPr>
        <w:t>(inserir as informações sobre os critérios que serão utilizados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se houver);</w:t>
      </w:r>
    </w:p>
    <w:p w14:paraId="3EE5BCA3" w14:textId="77777777" w:rsidR="00996908" w:rsidRPr="007C234B" w:rsidRDefault="00996908" w:rsidP="00996908">
      <w:pPr>
        <w:numPr>
          <w:ilvl w:val="0"/>
          <w:numId w:val="28"/>
        </w:numPr>
        <w:spacing w:after="0" w:line="240" w:lineRule="auto"/>
        <w:ind w:left="284" w:hanging="142"/>
      </w:pPr>
      <w:r w:rsidRPr="007C234B">
        <w:rPr>
          <w:b/>
        </w:rPr>
        <w:t xml:space="preserve">OUTRAS INFORMAÇÕES: </w:t>
      </w:r>
      <w:r w:rsidRPr="007C234B">
        <w:rPr>
          <w:b/>
          <w:i/>
          <w:color w:val="7F7F7F"/>
        </w:rPr>
        <w:t>(inserir outras informações, se houver)</w:t>
      </w:r>
    </w:p>
    <w:p w14:paraId="0E8289B1" w14:textId="77777777" w:rsidR="00996908" w:rsidRPr="007C234B" w:rsidRDefault="00996908" w:rsidP="00996908">
      <w:pPr>
        <w:spacing w:after="0" w:line="240" w:lineRule="auto"/>
      </w:pPr>
    </w:p>
    <w:p w14:paraId="40E901EC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PROGRAMAÇÃO (CONTEÚDOS, ESTRUTURA E CRONOGRAMA)</w:t>
      </w:r>
    </w:p>
    <w:p w14:paraId="45FBA488" w14:textId="77777777" w:rsidR="00996908" w:rsidRPr="007C234B" w:rsidRDefault="00996908" w:rsidP="00996908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Inserir o Cronograma de realização das atividades; conteúdos detalhados distribuídos por aulas, unidades ou módulos</w:t>
      </w:r>
      <w:r>
        <w:rPr>
          <w:b/>
          <w:i/>
          <w:color w:val="7F7F7F"/>
        </w:rPr>
        <w:t xml:space="preserve">, etapas, encontro, etc, </w:t>
      </w:r>
      <w:r w:rsidRPr="007C234B">
        <w:rPr>
          <w:b/>
          <w:i/>
          <w:color w:val="7F7F7F"/>
        </w:rPr>
        <w:t>e as respectivas carga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horária</w:t>
      </w:r>
      <w:r>
        <w:rPr>
          <w:b/>
          <w:i/>
          <w:color w:val="7F7F7F"/>
        </w:rPr>
        <w:t>s)</w:t>
      </w:r>
      <w:r w:rsidRPr="007C234B">
        <w:rPr>
          <w:b/>
          <w:i/>
          <w:color w:val="7F7F7F"/>
        </w:rPr>
        <w:t>.</w:t>
      </w:r>
    </w:p>
    <w:p w14:paraId="61E3E187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1199A529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1879F30F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3401B2A9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7E4FD600" w14:textId="196E355B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lastRenderedPageBreak/>
        <w:t>CRONOGRAMA DAS ATIVIDADES:</w:t>
      </w:r>
    </w:p>
    <w:p w14:paraId="57D1B5A9" w14:textId="77777777" w:rsidR="00996908" w:rsidRPr="005D508D" w:rsidRDefault="00996908" w:rsidP="00996908">
      <w:pPr>
        <w:numPr>
          <w:ilvl w:val="0"/>
          <w:numId w:val="27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9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3692"/>
        <w:gridCol w:w="1910"/>
        <w:gridCol w:w="1528"/>
      </w:tblGrid>
      <w:tr w:rsidR="00996908" w:rsidRPr="007C234B" w14:paraId="76A9270C" w14:textId="77777777" w:rsidTr="00996908">
        <w:trPr>
          <w:trHeight w:val="238"/>
        </w:trPr>
        <w:tc>
          <w:tcPr>
            <w:tcW w:w="2037" w:type="dxa"/>
            <w:shd w:val="clear" w:color="auto" w:fill="auto"/>
            <w:vAlign w:val="center"/>
          </w:tcPr>
          <w:p w14:paraId="2332F162" w14:textId="77777777" w:rsidR="00996908" w:rsidRPr="00996908" w:rsidRDefault="00996908" w:rsidP="00DB30CB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996908">
              <w:rPr>
                <w:b/>
                <w:i/>
                <w:color w:val="7F7F7F"/>
                <w:sz w:val="20"/>
                <w:szCs w:val="20"/>
              </w:rPr>
              <w:t>ATIVIDADE</w:t>
            </w:r>
          </w:p>
        </w:tc>
        <w:tc>
          <w:tcPr>
            <w:tcW w:w="3692" w:type="dxa"/>
            <w:vAlign w:val="center"/>
          </w:tcPr>
          <w:p w14:paraId="74630009" w14:textId="77777777" w:rsidR="00996908" w:rsidRPr="00996908" w:rsidRDefault="00996908" w:rsidP="00DB30CB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996908">
              <w:rPr>
                <w:b/>
                <w:i/>
                <w:color w:val="7F7F7F"/>
                <w:sz w:val="20"/>
                <w:szCs w:val="20"/>
              </w:rPr>
              <w:t>CONTEÚDO</w:t>
            </w:r>
          </w:p>
        </w:tc>
        <w:tc>
          <w:tcPr>
            <w:tcW w:w="1910" w:type="dxa"/>
            <w:vAlign w:val="center"/>
          </w:tcPr>
          <w:p w14:paraId="15054565" w14:textId="77777777" w:rsidR="00996908" w:rsidRPr="00996908" w:rsidRDefault="00996908" w:rsidP="00DB30CB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996908">
              <w:rPr>
                <w:b/>
                <w:i/>
                <w:color w:val="7F7F7F"/>
                <w:sz w:val="20"/>
                <w:szCs w:val="20"/>
              </w:rPr>
              <w:t>CARGA HORÁRIA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43EB5E" w14:textId="77777777" w:rsidR="00996908" w:rsidRPr="00996908" w:rsidRDefault="00996908" w:rsidP="00DB30CB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996908">
              <w:rPr>
                <w:b/>
                <w:i/>
                <w:color w:val="7F7F7F"/>
                <w:sz w:val="20"/>
                <w:szCs w:val="20"/>
              </w:rPr>
              <w:t>DATA</w:t>
            </w:r>
          </w:p>
        </w:tc>
      </w:tr>
      <w:tr w:rsidR="00996908" w:rsidRPr="00DD77A0" w14:paraId="4174E44C" w14:textId="77777777" w:rsidTr="00996908">
        <w:trPr>
          <w:trHeight w:val="273"/>
        </w:trPr>
        <w:tc>
          <w:tcPr>
            <w:tcW w:w="2037" w:type="dxa"/>
            <w:shd w:val="clear" w:color="auto" w:fill="auto"/>
            <w:vAlign w:val="center"/>
          </w:tcPr>
          <w:p w14:paraId="524BF683" w14:textId="77777777" w:rsidR="00996908" w:rsidRPr="00DD77A0" w:rsidRDefault="00996908" w:rsidP="00DB30CB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1. </w:t>
            </w:r>
          </w:p>
        </w:tc>
        <w:tc>
          <w:tcPr>
            <w:tcW w:w="3692" w:type="dxa"/>
          </w:tcPr>
          <w:p w14:paraId="473CE2DF" w14:textId="77777777" w:rsidR="00996908" w:rsidRPr="00DD77A0" w:rsidRDefault="00996908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910" w:type="dxa"/>
          </w:tcPr>
          <w:p w14:paraId="05D85257" w14:textId="77777777" w:rsidR="00996908" w:rsidRPr="00DD77A0" w:rsidRDefault="00996908" w:rsidP="00DB30CB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28" w:type="dxa"/>
            <w:shd w:val="clear" w:color="auto" w:fill="auto"/>
          </w:tcPr>
          <w:p w14:paraId="56DB9877" w14:textId="77777777" w:rsidR="00996908" w:rsidRPr="00DD77A0" w:rsidRDefault="00996908" w:rsidP="00DB30CB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996908" w:rsidRPr="00DD77A0" w14:paraId="79BB6D21" w14:textId="77777777" w:rsidTr="00996908">
        <w:trPr>
          <w:trHeight w:val="255"/>
        </w:trPr>
        <w:tc>
          <w:tcPr>
            <w:tcW w:w="2037" w:type="dxa"/>
            <w:shd w:val="clear" w:color="auto" w:fill="auto"/>
            <w:vAlign w:val="center"/>
          </w:tcPr>
          <w:p w14:paraId="3C6713FF" w14:textId="77777777" w:rsidR="00996908" w:rsidRPr="00DD77A0" w:rsidRDefault="00996908" w:rsidP="00DB30CB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D77A0">
              <w:rPr>
                <w:b/>
                <w:iCs/>
                <w:color w:val="000000" w:themeColor="text1"/>
              </w:rPr>
              <w:t xml:space="preserve">2. </w:t>
            </w:r>
          </w:p>
        </w:tc>
        <w:tc>
          <w:tcPr>
            <w:tcW w:w="3692" w:type="dxa"/>
          </w:tcPr>
          <w:p w14:paraId="5976F60D" w14:textId="77777777" w:rsidR="00996908" w:rsidRPr="00DD77A0" w:rsidRDefault="00996908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1910" w:type="dxa"/>
          </w:tcPr>
          <w:p w14:paraId="43CA3773" w14:textId="77777777" w:rsidR="00996908" w:rsidRPr="00DD77A0" w:rsidRDefault="00996908" w:rsidP="00DB30CB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528" w:type="dxa"/>
            <w:shd w:val="clear" w:color="auto" w:fill="auto"/>
          </w:tcPr>
          <w:p w14:paraId="3FBE11BE" w14:textId="77777777" w:rsidR="00996908" w:rsidRPr="00DD77A0" w:rsidRDefault="00996908" w:rsidP="00DB30CB">
            <w:pPr>
              <w:spacing w:after="0" w:line="240" w:lineRule="auto"/>
              <w:rPr>
                <w:bCs/>
                <w:i/>
                <w:color w:val="000000" w:themeColor="text1"/>
              </w:rPr>
            </w:pPr>
            <w:r w:rsidRPr="00DD77A0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2656734A" w14:textId="77777777" w:rsidR="00996908" w:rsidRPr="00DD77A0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</w:p>
    <w:p w14:paraId="5D91B1BA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2FC97F2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COMO REALIZAR AS ATIVIDADES E OS CRITÉRIOS DE AVALIAÇÃO</w:t>
      </w:r>
    </w:p>
    <w:p w14:paraId="0F5DFBFA" w14:textId="77777777" w:rsidR="00996908" w:rsidRDefault="00996908" w:rsidP="00996908">
      <w:pPr>
        <w:pStyle w:val="StinkingStyles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E65472">
        <w:rPr>
          <w:rFonts w:ascii="Calibri" w:eastAsia="Calibri" w:hAnsi="Calibri"/>
          <w:b/>
          <w:i/>
          <w:color w:val="7F7F7F"/>
          <w:lang w:eastAsia="en-US"/>
        </w:rPr>
        <w:t>Inserir as Orientações para a realização das atividades e critérios para avaliação</w:t>
      </w:r>
      <w:r>
        <w:rPr>
          <w:rFonts w:ascii="Calibri" w:eastAsia="Calibri" w:hAnsi="Calibri"/>
          <w:b/>
          <w:i/>
          <w:color w:val="7F7F7F"/>
          <w:lang w:eastAsia="en-US"/>
        </w:rPr>
        <w:t>);</w:t>
      </w:r>
    </w:p>
    <w:p w14:paraId="2398703A" w14:textId="77777777" w:rsidR="00996908" w:rsidRDefault="00996908" w:rsidP="00996908">
      <w:pPr>
        <w:pStyle w:val="StinkingStyles"/>
        <w:contextualSpacing/>
        <w:rPr>
          <w:rFonts w:ascii="Calibri" w:eastAsia="Calibri" w:hAnsi="Calibri"/>
          <w:b/>
          <w:i/>
          <w:color w:val="7F7F7F"/>
          <w:lang w:eastAsia="en-US"/>
        </w:rPr>
      </w:pPr>
    </w:p>
    <w:p w14:paraId="2A1622B6" w14:textId="77777777" w:rsidR="00996908" w:rsidRPr="00BA2D01" w:rsidRDefault="00996908" w:rsidP="0099690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Cs/>
        </w:rPr>
      </w:pPr>
      <w:r w:rsidRPr="00BA2D01">
        <w:rPr>
          <w:bCs/>
          <w:iCs/>
        </w:rPr>
        <w:t xml:space="preserve">Critérios de avaliação do cursista: </w:t>
      </w:r>
    </w:p>
    <w:p w14:paraId="2E3E5817" w14:textId="77777777" w:rsidR="00996908" w:rsidRPr="00BA2D01" w:rsidRDefault="00996908" w:rsidP="00996908">
      <w:pPr>
        <w:spacing w:after="0" w:line="240" w:lineRule="auto"/>
        <w:ind w:left="284"/>
        <w:rPr>
          <w:bCs/>
          <w:iCs/>
        </w:rPr>
      </w:pPr>
      <w:r w:rsidRPr="00BA2D01">
        <w:rPr>
          <w:bCs/>
          <w:iCs/>
        </w:rPr>
        <w:t>O cursista deverá cumprir as atividades propostas e para obter a aprovação e a certificação deverá ter:</w:t>
      </w:r>
    </w:p>
    <w:p w14:paraId="28C63822" w14:textId="77777777" w:rsidR="00996908" w:rsidRPr="00BA2D01" w:rsidRDefault="00996908" w:rsidP="00996908">
      <w:pPr>
        <w:pStyle w:val="PargrafodaLista"/>
        <w:numPr>
          <w:ilvl w:val="0"/>
          <w:numId w:val="32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>Frequência mínima de 75%;</w:t>
      </w:r>
    </w:p>
    <w:p w14:paraId="576438A8" w14:textId="77777777" w:rsidR="00996908" w:rsidRPr="00BA2D01" w:rsidRDefault="00996908" w:rsidP="00996908">
      <w:pPr>
        <w:pStyle w:val="PargrafodaLista"/>
        <w:numPr>
          <w:ilvl w:val="0"/>
          <w:numId w:val="32"/>
        </w:numPr>
        <w:spacing w:after="0" w:line="240" w:lineRule="auto"/>
        <w:ind w:left="426" w:hanging="142"/>
        <w:rPr>
          <w:bCs/>
          <w:iCs/>
        </w:rPr>
      </w:pPr>
      <w:r w:rsidRPr="00BA2D01">
        <w:rPr>
          <w:bCs/>
          <w:iCs/>
        </w:rPr>
        <w:t xml:space="preserve">Aproveitamento: Participar de pelo menos </w:t>
      </w:r>
      <w:r w:rsidRPr="00BA2D01">
        <w:rPr>
          <w:b/>
          <w:iCs/>
          <w:color w:val="FF0000"/>
        </w:rPr>
        <w:t>xx</w:t>
      </w:r>
      <w:r w:rsidRPr="00BA2D01">
        <w:rPr>
          <w:bCs/>
          <w:iCs/>
        </w:rPr>
        <w:t>% das atividades propostas para obter o conceito “Satisfatório”;</w:t>
      </w:r>
    </w:p>
    <w:p w14:paraId="3ADE69BC" w14:textId="77777777" w:rsidR="00996908" w:rsidRPr="00BA2D01" w:rsidRDefault="00996908" w:rsidP="00996908">
      <w:pPr>
        <w:pStyle w:val="PargrafodaLista"/>
        <w:spacing w:after="0" w:line="240" w:lineRule="auto"/>
        <w:ind w:left="0"/>
        <w:rPr>
          <w:bCs/>
          <w:iCs/>
        </w:rPr>
      </w:pPr>
    </w:p>
    <w:p w14:paraId="018B2FEF" w14:textId="77777777" w:rsidR="00996908" w:rsidRPr="00BA2D01" w:rsidRDefault="00996908" w:rsidP="00996908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BA2D01">
        <w:rPr>
          <w:bCs/>
          <w:iCs/>
        </w:rPr>
        <w:t>SATISFATÓRIO: mínimo de 51% de aproveitamento;</w:t>
      </w:r>
    </w:p>
    <w:p w14:paraId="53BAA71C" w14:textId="77777777" w:rsidR="00996908" w:rsidRPr="00BA2D01" w:rsidRDefault="00996908" w:rsidP="00996908">
      <w:pPr>
        <w:pStyle w:val="PargrafodaLista"/>
        <w:spacing w:after="0" w:line="240" w:lineRule="auto"/>
        <w:ind w:left="426"/>
        <w:jc w:val="center"/>
        <w:rPr>
          <w:bCs/>
          <w:iCs/>
        </w:rPr>
      </w:pPr>
      <w:r w:rsidRPr="00BA2D01">
        <w:rPr>
          <w:bCs/>
          <w:iCs/>
        </w:rPr>
        <w:t>INSATISFATÓRIO: de 0 a 50% de aproveitamento.</w:t>
      </w:r>
    </w:p>
    <w:p w14:paraId="3AA9BB5C" w14:textId="5CAA1B98" w:rsidR="00996908" w:rsidRPr="00342F47" w:rsidRDefault="00996908" w:rsidP="00996908">
      <w:pPr>
        <w:pStyle w:val="PargrafodaLista"/>
        <w:spacing w:after="0" w:line="240" w:lineRule="auto"/>
        <w:ind w:left="426"/>
        <w:jc w:val="center"/>
        <w:rPr>
          <w:b/>
          <w:sz w:val="18"/>
          <w:szCs w:val="18"/>
        </w:rPr>
      </w:pPr>
      <w:r w:rsidRPr="00342F47">
        <w:rPr>
          <w:b/>
          <w:sz w:val="18"/>
          <w:szCs w:val="18"/>
        </w:rPr>
        <w:t>(</w:t>
      </w:r>
      <w:r w:rsidRPr="00342F47">
        <w:rPr>
          <w:b/>
          <w:i/>
          <w:iCs/>
          <w:sz w:val="18"/>
          <w:szCs w:val="18"/>
        </w:rPr>
        <w:t>Parâmetros de conceitos determinados pela EFAPE</w:t>
      </w:r>
      <w:r w:rsidRPr="00342F47">
        <w:rPr>
          <w:b/>
          <w:sz w:val="18"/>
          <w:szCs w:val="18"/>
        </w:rPr>
        <w:t>)</w:t>
      </w:r>
    </w:p>
    <w:p w14:paraId="1C8583BA" w14:textId="77777777" w:rsidR="00996908" w:rsidRPr="007C234B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</w:rPr>
      </w:pPr>
    </w:p>
    <w:p w14:paraId="491B3F1A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 xml:space="preserve">CRITÉRIOS </w:t>
      </w:r>
      <w:r>
        <w:rPr>
          <w:b/>
        </w:rPr>
        <w:t>D</w:t>
      </w:r>
      <w:r w:rsidRPr="007C234B">
        <w:rPr>
          <w:b/>
        </w:rPr>
        <w:t>E CERTIFICAÇÃO</w:t>
      </w:r>
    </w:p>
    <w:p w14:paraId="35509BB1" w14:textId="77777777" w:rsidR="00996908" w:rsidRPr="007C234B" w:rsidRDefault="00996908" w:rsidP="00996908">
      <w:pPr>
        <w:pStyle w:val="StinkingStyles"/>
        <w:contextualSpacing/>
        <w:rPr>
          <w:rFonts w:ascii="Calibri" w:eastAsia="Calibri" w:hAnsi="Calibri"/>
          <w:b/>
          <w:i/>
          <w:color w:val="7F7F7F"/>
          <w:lang w:eastAsia="en-US"/>
        </w:rPr>
      </w:pPr>
      <w:r>
        <w:rPr>
          <w:rFonts w:ascii="Calibri" w:eastAsia="Calibri" w:hAnsi="Calibri"/>
          <w:b/>
          <w:i/>
          <w:color w:val="7F7F7F"/>
          <w:lang w:eastAsia="en-US"/>
        </w:rPr>
        <w:t>(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Inserir Orientação sobre os critérios para o recebimento do certificado</w:t>
      </w:r>
      <w:r>
        <w:rPr>
          <w:rFonts w:ascii="Calibri" w:eastAsia="Calibri" w:hAnsi="Calibri"/>
          <w:b/>
          <w:i/>
          <w:color w:val="7F7F7F"/>
          <w:lang w:eastAsia="en-US"/>
        </w:rPr>
        <w:t>)</w:t>
      </w:r>
      <w:r w:rsidRPr="007C234B">
        <w:rPr>
          <w:rFonts w:ascii="Calibri" w:eastAsia="Calibri" w:hAnsi="Calibri"/>
          <w:b/>
          <w:i/>
          <w:color w:val="7F7F7F"/>
          <w:lang w:eastAsia="en-US"/>
        </w:rPr>
        <w:t>.</w:t>
      </w:r>
    </w:p>
    <w:p w14:paraId="7071A792" w14:textId="77777777" w:rsidR="00996908" w:rsidRPr="00BA2D01" w:rsidRDefault="00996908" w:rsidP="00996908">
      <w:pPr>
        <w:spacing w:after="0" w:line="240" w:lineRule="auto"/>
        <w:rPr>
          <w:bCs/>
        </w:rPr>
      </w:pPr>
      <w:r w:rsidRPr="00BA2D01">
        <w:rPr>
          <w:bCs/>
        </w:rPr>
        <w:t>Os certificados serão emitidos somente após o término do curso e a respectiva homologação no Diário Oficial do Estado de São Paulo (DOE) e a informação da publicação da Portaria de Homologação deverá constar no certificado, que poderão ser retirados:</w:t>
      </w:r>
    </w:p>
    <w:p w14:paraId="533676D0" w14:textId="77777777" w:rsidR="00996908" w:rsidRPr="00C9624E" w:rsidRDefault="00996908" w:rsidP="00996908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bCs/>
          <w:i/>
          <w:color w:val="7F7F7F"/>
        </w:rPr>
      </w:pPr>
      <w:r>
        <w:rPr>
          <w:b/>
          <w:i/>
          <w:color w:val="7F7F7F"/>
        </w:rPr>
        <w:t>(</w:t>
      </w:r>
      <w:r w:rsidRPr="00C9624E">
        <w:rPr>
          <w:b/>
          <w:i/>
          <w:color w:val="7F7F7F"/>
        </w:rPr>
        <w:t>Informar quando os certificados serão emitidos e onde poderão ser retirados (presencial ou online), descrever o local para a retirada do certificado: endereço, plataforma, link, etc)</w:t>
      </w:r>
      <w:r>
        <w:rPr>
          <w:bCs/>
          <w:i/>
          <w:color w:val="7F7F7F"/>
        </w:rPr>
        <w:t>.</w:t>
      </w:r>
    </w:p>
    <w:p w14:paraId="6B78DD41" w14:textId="77777777" w:rsidR="00996908" w:rsidRPr="00BA2D01" w:rsidRDefault="00996908" w:rsidP="00996908">
      <w:pPr>
        <w:spacing w:after="0" w:line="240" w:lineRule="auto"/>
        <w:rPr>
          <w:bCs/>
        </w:rPr>
      </w:pPr>
      <w:r w:rsidRPr="00BA2D01">
        <w:rPr>
          <w:bCs/>
        </w:rPr>
        <w:t>Após a autorização e homologação do curso em DOE os cursistas pertencentes aos quadros da SEDUC-SP, poderão utilizar o certificado do curso para a evolução funcional pela via não acadêmica, de acordo com a legislação vigente para seu quadro funcional.</w:t>
      </w:r>
    </w:p>
    <w:p w14:paraId="16CD02B3" w14:textId="77777777" w:rsidR="00996908" w:rsidRPr="007C234B" w:rsidRDefault="00996908" w:rsidP="00996908">
      <w:pPr>
        <w:spacing w:after="0" w:line="240" w:lineRule="auto"/>
        <w:rPr>
          <w:color w:val="FF0000"/>
        </w:rPr>
      </w:pPr>
    </w:p>
    <w:p w14:paraId="51ED38B6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ESCLARECIMENTO DE DÚVIDAS</w:t>
      </w:r>
    </w:p>
    <w:p w14:paraId="14A573FD" w14:textId="77777777" w:rsidR="00996908" w:rsidRPr="007C234B" w:rsidRDefault="00996908" w:rsidP="00996908">
      <w:pPr>
        <w:spacing w:after="0" w:line="240" w:lineRule="auto"/>
        <w:rPr>
          <w:b/>
          <w:color w:val="2E74B5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Esclarecer as dúvidas mais frequentes e indicar canais de comunicação com 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2A5F6A88" w14:textId="77777777" w:rsidR="00996908" w:rsidRPr="00342F47" w:rsidRDefault="00996908" w:rsidP="00996908">
      <w:pPr>
        <w:numPr>
          <w:ilvl w:val="0"/>
          <w:numId w:val="29"/>
        </w:numPr>
        <w:spacing w:after="0" w:line="240" w:lineRule="auto"/>
        <w:ind w:left="284" w:hanging="142"/>
        <w:rPr>
          <w:b/>
        </w:rPr>
      </w:pPr>
      <w:r w:rsidRPr="00BA2D01">
        <w:rPr>
          <w:bCs/>
        </w:rPr>
        <w:t>Dúvidas poderão ser consultadas nos canais de comunicação</w:t>
      </w:r>
      <w:r w:rsidRPr="00342F47">
        <w:rPr>
          <w:b/>
        </w:rPr>
        <w:t>:</w:t>
      </w:r>
    </w:p>
    <w:p w14:paraId="2986B109" w14:textId="77777777" w:rsidR="00996908" w:rsidRPr="00342F47" w:rsidRDefault="00996908" w:rsidP="00996908">
      <w:pPr>
        <w:numPr>
          <w:ilvl w:val="0"/>
          <w:numId w:val="30"/>
        </w:numPr>
        <w:spacing w:after="0" w:line="240" w:lineRule="auto"/>
        <w:ind w:left="426" w:hanging="142"/>
        <w:rPr>
          <w:b/>
        </w:rPr>
      </w:pPr>
      <w:r w:rsidRPr="00342F47">
        <w:rPr>
          <w:b/>
        </w:rPr>
        <w:t xml:space="preserve"> </w:t>
      </w:r>
      <w:r w:rsidRPr="00BA2D01">
        <w:rPr>
          <w:bCs/>
        </w:rPr>
        <w:t>TELEFONE:</w:t>
      </w:r>
      <w:r w:rsidRPr="00342F47">
        <w:rPr>
          <w:b/>
        </w:rPr>
        <w:t xml:space="preserve"> </w:t>
      </w:r>
      <w:r w:rsidRPr="00342F47">
        <w:rPr>
          <w:b/>
          <w:color w:val="FF0000"/>
        </w:rPr>
        <w:t>1234-5678</w:t>
      </w:r>
    </w:p>
    <w:p w14:paraId="2F4260A4" w14:textId="77777777" w:rsidR="00996908" w:rsidRPr="00342F47" w:rsidRDefault="00996908" w:rsidP="00996908">
      <w:pPr>
        <w:numPr>
          <w:ilvl w:val="0"/>
          <w:numId w:val="30"/>
        </w:numPr>
        <w:spacing w:after="0" w:line="240" w:lineRule="auto"/>
        <w:ind w:left="426" w:hanging="142"/>
      </w:pPr>
      <w:r w:rsidRPr="00342F47">
        <w:rPr>
          <w:b/>
        </w:rPr>
        <w:t xml:space="preserve"> </w:t>
      </w:r>
      <w:r w:rsidRPr="00BA2D01">
        <w:rPr>
          <w:bCs/>
        </w:rPr>
        <w:t>Online no link:</w:t>
      </w:r>
      <w:r w:rsidRPr="00342F47">
        <w:t xml:space="preserve"> </w:t>
      </w:r>
      <w:hyperlink r:id="rId11" w:history="1">
        <w:r w:rsidRPr="00342F47">
          <w:rPr>
            <w:rStyle w:val="Hyperlink"/>
            <w:b/>
            <w:color w:val="FF0000"/>
          </w:rPr>
          <w:t>xxxx</w:t>
        </w:r>
      </w:hyperlink>
    </w:p>
    <w:p w14:paraId="20823A2A" w14:textId="77777777" w:rsidR="00996908" w:rsidRPr="007C234B" w:rsidRDefault="00996908" w:rsidP="00996908">
      <w:pPr>
        <w:spacing w:after="0" w:line="240" w:lineRule="auto"/>
        <w:rPr>
          <w:color w:val="FF0000"/>
        </w:rPr>
      </w:pPr>
    </w:p>
    <w:p w14:paraId="3EFE14C8" w14:textId="77777777" w:rsidR="00996908" w:rsidRPr="007C234B" w:rsidRDefault="00996908" w:rsidP="00996908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RESPONSABILIDADES DO CURSISTA</w:t>
      </w:r>
    </w:p>
    <w:p w14:paraId="347006FC" w14:textId="77777777" w:rsidR="00996908" w:rsidRDefault="00996908" w:rsidP="00996908">
      <w:pPr>
        <w:spacing w:after="0" w:line="240" w:lineRule="auto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as responsabilidades do cursista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:</w:t>
      </w:r>
    </w:p>
    <w:p w14:paraId="48C8D294" w14:textId="77777777" w:rsidR="00996908" w:rsidRDefault="00996908" w:rsidP="00996908">
      <w:pPr>
        <w:spacing w:after="0" w:line="240" w:lineRule="auto"/>
        <w:rPr>
          <w:b/>
          <w:i/>
          <w:color w:val="7F7F7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996908" w:rsidRPr="00E65472" w14:paraId="41E90A1C" w14:textId="77777777" w:rsidTr="00DB30CB">
        <w:trPr>
          <w:trHeight w:val="263"/>
        </w:trPr>
        <w:tc>
          <w:tcPr>
            <w:tcW w:w="8931" w:type="dxa"/>
            <w:shd w:val="clear" w:color="auto" w:fill="auto"/>
          </w:tcPr>
          <w:p w14:paraId="5B435A38" w14:textId="77777777" w:rsidR="00996908" w:rsidRPr="0064063F" w:rsidRDefault="00996908" w:rsidP="00DB30CB">
            <w:pPr>
              <w:pStyle w:val="PargrafodaLista"/>
              <w:spacing w:after="0" w:line="240" w:lineRule="auto"/>
              <w:ind w:left="0"/>
              <w:rPr>
                <w:b/>
              </w:rPr>
            </w:pPr>
            <w:r w:rsidRPr="0064063F">
              <w:rPr>
                <w:b/>
              </w:rPr>
              <w:t>IMPORTANTE</w:t>
            </w:r>
          </w:p>
        </w:tc>
      </w:tr>
      <w:tr w:rsidR="00996908" w:rsidRPr="00E65472" w14:paraId="3847F2F2" w14:textId="77777777" w:rsidTr="00DB30CB">
        <w:trPr>
          <w:trHeight w:val="668"/>
        </w:trPr>
        <w:tc>
          <w:tcPr>
            <w:tcW w:w="8931" w:type="dxa"/>
            <w:shd w:val="clear" w:color="auto" w:fill="auto"/>
          </w:tcPr>
          <w:p w14:paraId="2435A000" w14:textId="77777777" w:rsidR="00996908" w:rsidRPr="0072063C" w:rsidRDefault="00996908" w:rsidP="00DB30CB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t>FORMAÇÃO PRESENCIAL</w:t>
            </w:r>
            <w:r w:rsidRPr="0072063C">
              <w:t>: em caso da necessidade de deslocamento, o transporte será de responsabilidade do cursista, não cabendo nenhum ônus ao proponente ou à SEDUC-SP;</w:t>
            </w:r>
          </w:p>
        </w:tc>
      </w:tr>
      <w:tr w:rsidR="00996908" w:rsidRPr="00E65472" w14:paraId="22E663BE" w14:textId="77777777" w:rsidTr="00DB30CB">
        <w:trPr>
          <w:trHeight w:val="977"/>
        </w:trPr>
        <w:tc>
          <w:tcPr>
            <w:tcW w:w="8931" w:type="dxa"/>
            <w:shd w:val="clear" w:color="auto" w:fill="auto"/>
          </w:tcPr>
          <w:p w14:paraId="3B400AAD" w14:textId="77777777" w:rsidR="00996908" w:rsidRPr="0072063C" w:rsidRDefault="00996908" w:rsidP="00DB30CB">
            <w:pPr>
              <w:pStyle w:val="PargrafodaLista"/>
              <w:spacing w:before="120" w:line="240" w:lineRule="auto"/>
              <w:ind w:left="0"/>
              <w:rPr>
                <w:b/>
              </w:rPr>
            </w:pPr>
            <w:r w:rsidRPr="0072063C">
              <w:rPr>
                <w:b/>
                <w:bCs/>
              </w:rPr>
              <w:lastRenderedPageBreak/>
              <w:t>FORMAÇÃO EaD</w:t>
            </w:r>
            <w:r w:rsidRPr="0072063C">
              <w:t>: o acesso à internet e/ou a um dispositivo adequado para a realização das atividades será de responsabilidade do cursista, não cabendo nenhum ônus ao proponente ou à SEDUC-SP;</w:t>
            </w:r>
          </w:p>
        </w:tc>
      </w:tr>
    </w:tbl>
    <w:p w14:paraId="7B8D4224" w14:textId="77777777" w:rsidR="00996908" w:rsidRDefault="00996908" w:rsidP="00996908">
      <w:pPr>
        <w:spacing w:after="0" w:line="240" w:lineRule="auto"/>
        <w:rPr>
          <w:b/>
          <w:color w:val="2E74B5"/>
        </w:rPr>
      </w:pPr>
    </w:p>
    <w:p w14:paraId="752F6246" w14:textId="77777777" w:rsidR="00996908" w:rsidRPr="0072063C" w:rsidRDefault="00996908" w:rsidP="00996908">
      <w:pPr>
        <w:numPr>
          <w:ilvl w:val="0"/>
          <w:numId w:val="31"/>
        </w:numPr>
        <w:spacing w:after="0" w:line="240" w:lineRule="auto"/>
        <w:ind w:left="284" w:hanging="142"/>
        <w:rPr>
          <w:bCs/>
        </w:rPr>
      </w:pPr>
      <w:r w:rsidRPr="0072063C">
        <w:rPr>
          <w:b/>
        </w:rPr>
        <w:t>É de responsabilidade do cursista</w:t>
      </w:r>
      <w:r w:rsidRPr="0072063C">
        <w:rPr>
          <w:bCs/>
        </w:rPr>
        <w:t>:</w:t>
      </w:r>
    </w:p>
    <w:p w14:paraId="35DA19BB" w14:textId="77777777" w:rsidR="00996908" w:rsidRPr="0072063C" w:rsidRDefault="00996908" w:rsidP="0099690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Assistir às aulas; </w:t>
      </w:r>
    </w:p>
    <w:p w14:paraId="0B19EFFB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Cumprir os critérios mínimos de frequência e aproveitamento; </w:t>
      </w:r>
    </w:p>
    <w:p w14:paraId="7D1829E0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Ler os textos de referência; </w:t>
      </w:r>
    </w:p>
    <w:p w14:paraId="230B7156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Acessar os materiais indicados;</w:t>
      </w:r>
    </w:p>
    <w:p w14:paraId="0907A692" w14:textId="77777777" w:rsidR="00996908" w:rsidRPr="0072063C" w:rsidRDefault="00996908" w:rsidP="00996908">
      <w:pPr>
        <w:pStyle w:val="Pargrafoda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Consultar e verificar o cronograma de realização das atividades do curso, conforme disposto no Regulamento; </w:t>
      </w:r>
    </w:p>
    <w:p w14:paraId="058DD69B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Realizar as atividades propostas no decorrer do curso;</w:t>
      </w:r>
    </w:p>
    <w:p w14:paraId="2D6EA830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Respeitar os prazos estabelecidos e registrados no cronograma para o envio das atividades;</w:t>
      </w:r>
    </w:p>
    <w:p w14:paraId="093715E7" w14:textId="77777777" w:rsidR="00996908" w:rsidRPr="0072063C" w:rsidRDefault="00996908" w:rsidP="00996908">
      <w:pPr>
        <w:pStyle w:val="PargrafodaLista"/>
        <w:numPr>
          <w:ilvl w:val="0"/>
          <w:numId w:val="33"/>
        </w:numPr>
        <w:spacing w:after="0" w:line="240" w:lineRule="auto"/>
        <w:ind w:left="567" w:hanging="207"/>
        <w:rPr>
          <w:bCs/>
        </w:rPr>
      </w:pPr>
      <w:r w:rsidRPr="0072063C">
        <w:rPr>
          <w:bCs/>
        </w:rPr>
        <w:t xml:space="preserve">Acatar as regras estabelecidas no Regulamento para este curso, inclusive as relativas à segurança da informação; </w:t>
      </w:r>
    </w:p>
    <w:p w14:paraId="214FF7F1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07"/>
        <w:rPr>
          <w:bCs/>
        </w:rPr>
      </w:pPr>
      <w:r w:rsidRPr="0072063C">
        <w:rPr>
          <w:bCs/>
        </w:rPr>
        <w:t>Para acompanhar adequadamente as aulas no ambiente virtual, é importante que o cursista tenha acesso à internet com os programas compatíveis para a realização das atividades, não cabendo nenhum ônus ao proponente ou à SEDUC-SP;</w:t>
      </w:r>
    </w:p>
    <w:p w14:paraId="13E794CC" w14:textId="77777777" w:rsidR="00996908" w:rsidRPr="0072063C" w:rsidRDefault="00996908" w:rsidP="00996908">
      <w:pPr>
        <w:pStyle w:val="PargrafodaLista"/>
        <w:spacing w:after="0" w:line="240" w:lineRule="auto"/>
        <w:ind w:left="426" w:hanging="66"/>
        <w:rPr>
          <w:bCs/>
        </w:rPr>
      </w:pPr>
    </w:p>
    <w:p w14:paraId="36440B16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>Utilizar apenas equipamentos confiáveis para acessar os links para o envio das atividades;</w:t>
      </w:r>
    </w:p>
    <w:p w14:paraId="6B6A0E93" w14:textId="77777777" w:rsidR="00996908" w:rsidRPr="0072063C" w:rsidRDefault="00996908" w:rsidP="00996908">
      <w:pPr>
        <w:pStyle w:val="PargrafodaLista"/>
        <w:spacing w:after="0" w:line="240" w:lineRule="auto"/>
        <w:ind w:left="142" w:hanging="142"/>
        <w:rPr>
          <w:bCs/>
        </w:rPr>
      </w:pPr>
    </w:p>
    <w:p w14:paraId="5EBE1776" w14:textId="77777777" w:rsidR="00996908" w:rsidRPr="0072063C" w:rsidRDefault="00996908" w:rsidP="0099690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Cs/>
        </w:rPr>
      </w:pPr>
      <w:r w:rsidRPr="0072063C">
        <w:rPr>
          <w:bCs/>
        </w:rPr>
        <w:t xml:space="preserve">Caso encontre alguma dificuldade para realizar as atividades, o cursista deverá relatar em tempo hábil, por meio dos canais de comunicação </w:t>
      </w:r>
      <w:r>
        <w:rPr>
          <w:bCs/>
        </w:rPr>
        <w:t xml:space="preserve">informados, </w:t>
      </w:r>
      <w:r w:rsidRPr="0072063C">
        <w:rPr>
          <w:bCs/>
        </w:rPr>
        <w:t xml:space="preserve">a questão com problemas. </w:t>
      </w:r>
    </w:p>
    <w:p w14:paraId="3D96DFA9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00F2F68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19AA0E4" w14:textId="77777777" w:rsidR="00996908" w:rsidRPr="0072063C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41B2B2F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4C092" wp14:editId="3A5B448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62450" cy="1404620"/>
                <wp:effectExtent l="38100" t="38100" r="114300" b="1174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59A33" w14:textId="77777777" w:rsidR="00996908" w:rsidRDefault="00996908" w:rsidP="0099690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b/>
                              </w:rPr>
                              <w:t>ATENÇÃO!</w:t>
                            </w:r>
                          </w:p>
                          <w:p w14:paraId="72496D24" w14:textId="77777777" w:rsidR="00996908" w:rsidRPr="00E5518A" w:rsidRDefault="00996908" w:rsidP="00996908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5518A">
                              <w:rPr>
                                <w:rFonts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Todos os seus dados pessoais fornecidos estão sob proteção do sigilo absoluto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de acordo </w:t>
                            </w:r>
                            <w:r w:rsidRPr="00E5518A">
                              <w:rPr>
                                <w:rFonts w:cs="Calibri"/>
                                <w:b/>
                                <w:color w:val="000000"/>
                                <w:shd w:val="clear" w:color="auto" w:fill="FFFFFF"/>
                              </w:rPr>
      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F4C0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5pt;width:343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" filled="f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C959A33" w14:textId="77777777" w:rsidR="00996908" w:rsidRDefault="00996908" w:rsidP="0099690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426"/>
                        <w:jc w:val="center"/>
                        <w:rPr>
                          <w:b/>
                        </w:rPr>
                      </w:pPr>
                      <w:r w:rsidRPr="00E5518A">
                        <w:rPr>
                          <w:b/>
                        </w:rPr>
                        <w:t>ATENÇÃO!</w:t>
                      </w:r>
                    </w:p>
                    <w:p w14:paraId="72496D24" w14:textId="77777777" w:rsidR="00996908" w:rsidRPr="00E5518A" w:rsidRDefault="00996908" w:rsidP="00996908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b/>
                        </w:rPr>
                      </w:pPr>
                      <w:r w:rsidRPr="00E5518A">
                        <w:rPr>
                          <w:rFonts w:cs="Calibri"/>
                          <w:b/>
                          <w:color w:val="000000"/>
                          <w:shd w:val="clear" w:color="auto" w:fill="FFFFFF"/>
                        </w:rPr>
                        <w:t xml:space="preserve">Todos os seus dados pessoais fornecidos estão sob proteção do sigilo absoluto </w:t>
                      </w:r>
                      <w:r>
                        <w:rPr>
                          <w:rFonts w:cs="Calibri"/>
                          <w:b/>
                          <w:color w:val="000000"/>
                          <w:shd w:val="clear" w:color="auto" w:fill="FFFFFF"/>
                        </w:rPr>
                        <w:t xml:space="preserve">de acordo </w:t>
                      </w:r>
                      <w:r w:rsidRPr="00E5518A">
                        <w:rPr>
                          <w:rFonts w:cs="Calibri"/>
                          <w:b/>
                          <w:color w:val="000000"/>
                          <w:shd w:val="clear" w:color="auto" w:fill="FFFFFF"/>
                        </w:rPr>
                        <w:t>com a Lei 13.709/2018 (Lei Geral de Proteção de Dados-LGPD), de forma que sua identidade e respostas individuais, no decorrer do curso e após a sua conclusão, não serão compartilhadas sem o seu consentimento com pessoas de fora da nossa organização.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549A8C" w14:textId="77777777" w:rsidR="00996908" w:rsidRDefault="00996908" w:rsidP="00996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2E74B5"/>
        </w:rPr>
      </w:pPr>
    </w:p>
    <w:p w14:paraId="25B992A0" w14:textId="77777777" w:rsidR="00996908" w:rsidRDefault="00996908" w:rsidP="00996908">
      <w:pPr>
        <w:pStyle w:val="PargrafodaLista"/>
        <w:jc w:val="center"/>
        <w:rPr>
          <w:b/>
        </w:rPr>
      </w:pPr>
    </w:p>
    <w:p w14:paraId="5B3ACC95" w14:textId="77777777" w:rsidR="00996908" w:rsidRDefault="00996908" w:rsidP="00996908">
      <w:pPr>
        <w:pStyle w:val="PargrafodaLista"/>
        <w:jc w:val="center"/>
        <w:rPr>
          <w:b/>
        </w:rPr>
      </w:pPr>
    </w:p>
    <w:p w14:paraId="79C747E7" w14:textId="77777777" w:rsidR="00996908" w:rsidRDefault="00996908" w:rsidP="00996908">
      <w:pPr>
        <w:pStyle w:val="PargrafodaLista"/>
        <w:jc w:val="center"/>
        <w:rPr>
          <w:b/>
        </w:rPr>
      </w:pPr>
    </w:p>
    <w:p w14:paraId="6D1E7448" w14:textId="77777777" w:rsidR="00996908" w:rsidRDefault="00996908" w:rsidP="00996908">
      <w:pPr>
        <w:pStyle w:val="PargrafodaLista"/>
        <w:jc w:val="center"/>
        <w:rPr>
          <w:b/>
        </w:rPr>
      </w:pPr>
    </w:p>
    <w:p w14:paraId="445FE8AA" w14:textId="77777777" w:rsidR="00996908" w:rsidRDefault="00996908" w:rsidP="00996908">
      <w:pPr>
        <w:pStyle w:val="PargrafodaLista"/>
        <w:jc w:val="center"/>
        <w:rPr>
          <w:b/>
        </w:rPr>
      </w:pPr>
    </w:p>
    <w:p w14:paraId="2E6D9B00" w14:textId="77777777" w:rsidR="00996908" w:rsidRDefault="00996908" w:rsidP="00996908">
      <w:pPr>
        <w:pStyle w:val="PargrafodaLista"/>
        <w:jc w:val="center"/>
        <w:rPr>
          <w:b/>
        </w:rPr>
      </w:pPr>
    </w:p>
    <w:p w14:paraId="3DE00F4A" w14:textId="77777777" w:rsidR="00996908" w:rsidRDefault="00996908" w:rsidP="00996908">
      <w:pPr>
        <w:pStyle w:val="PargrafodaLista"/>
        <w:jc w:val="center"/>
        <w:rPr>
          <w:b/>
        </w:rPr>
      </w:pPr>
    </w:p>
    <w:p w14:paraId="57B75DE0" w14:textId="77777777" w:rsidR="00996908" w:rsidRDefault="00996908" w:rsidP="00996908">
      <w:pPr>
        <w:pStyle w:val="PargrafodaLista"/>
        <w:jc w:val="center"/>
        <w:rPr>
          <w:b/>
        </w:rPr>
      </w:pPr>
    </w:p>
    <w:p w14:paraId="30994BF8" w14:textId="77777777" w:rsidR="00996908" w:rsidRDefault="00996908" w:rsidP="00996908">
      <w:pPr>
        <w:pStyle w:val="PargrafodaLista"/>
        <w:jc w:val="center"/>
        <w:rPr>
          <w:b/>
        </w:rPr>
      </w:pPr>
    </w:p>
    <w:p w14:paraId="04042AA9" w14:textId="77777777" w:rsidR="00996908" w:rsidRDefault="00996908" w:rsidP="00996908">
      <w:pPr>
        <w:pStyle w:val="PargrafodaLista"/>
        <w:jc w:val="center"/>
        <w:rPr>
          <w:b/>
        </w:rPr>
      </w:pPr>
    </w:p>
    <w:p w14:paraId="2EE54666" w14:textId="77777777" w:rsidR="00996908" w:rsidRDefault="00996908" w:rsidP="00996908">
      <w:pPr>
        <w:pStyle w:val="PargrafodaLista"/>
        <w:jc w:val="center"/>
        <w:rPr>
          <w:b/>
        </w:rPr>
      </w:pPr>
    </w:p>
    <w:p w14:paraId="2CCA88F4" w14:textId="77777777" w:rsidR="00996908" w:rsidRPr="0072063C" w:rsidRDefault="00996908" w:rsidP="00996908">
      <w:pPr>
        <w:pStyle w:val="PargrafodaLista"/>
        <w:jc w:val="center"/>
        <w:rPr>
          <w:b/>
        </w:rPr>
      </w:pPr>
      <w:r w:rsidRPr="0072063C">
        <w:rPr>
          <w:b/>
        </w:rPr>
        <w:t>BO</w:t>
      </w:r>
      <w:r>
        <w:rPr>
          <w:b/>
        </w:rPr>
        <w:t>NS E</w:t>
      </w:r>
      <w:r w:rsidRPr="0072063C">
        <w:rPr>
          <w:b/>
        </w:rPr>
        <w:t>STUDO</w:t>
      </w:r>
      <w:r>
        <w:rPr>
          <w:b/>
        </w:rPr>
        <w:t>S</w:t>
      </w:r>
      <w:r w:rsidRPr="0072063C">
        <w:rPr>
          <w:b/>
        </w:rPr>
        <w:t>!</w:t>
      </w:r>
    </w:p>
    <w:p w14:paraId="426622F2" w14:textId="77777777" w:rsidR="009E6B9A" w:rsidRPr="00996908" w:rsidRDefault="009E6B9A" w:rsidP="00996908"/>
    <w:sectPr w:rsidR="009E6B9A" w:rsidRPr="00996908" w:rsidSect="00F50F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CA95" w14:textId="77777777" w:rsidR="009D09B7" w:rsidRDefault="009D09B7" w:rsidP="006565B6">
      <w:pPr>
        <w:spacing w:after="0" w:line="240" w:lineRule="auto"/>
      </w:pPr>
      <w:r>
        <w:separator/>
      </w:r>
    </w:p>
  </w:endnote>
  <w:endnote w:type="continuationSeparator" w:id="0">
    <w:p w14:paraId="10166702" w14:textId="77777777" w:rsidR="009D09B7" w:rsidRDefault="009D09B7" w:rsidP="0065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73AB" w14:textId="77777777" w:rsidR="007C0283" w:rsidRDefault="007C02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3097" w14:textId="0382CAB6" w:rsidR="00F50F36" w:rsidRDefault="007C0283" w:rsidP="00F50F36">
    <w:pPr>
      <w:pStyle w:val="Rodap"/>
      <w:ind w:left="-42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75B85" wp14:editId="6C984058">
          <wp:simplePos x="0" y="0"/>
          <wp:positionH relativeFrom="column">
            <wp:posOffset>681990</wp:posOffset>
          </wp:positionH>
          <wp:positionV relativeFrom="paragraph">
            <wp:posOffset>-662940</wp:posOffset>
          </wp:positionV>
          <wp:extent cx="3771900" cy="774872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774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6108" w14:textId="77777777" w:rsidR="007C0283" w:rsidRDefault="007C0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4E9B" w14:textId="77777777" w:rsidR="009D09B7" w:rsidRDefault="009D09B7" w:rsidP="006565B6">
      <w:pPr>
        <w:spacing w:after="0" w:line="240" w:lineRule="auto"/>
      </w:pPr>
      <w:r>
        <w:separator/>
      </w:r>
    </w:p>
  </w:footnote>
  <w:footnote w:type="continuationSeparator" w:id="0">
    <w:p w14:paraId="212BD4DA" w14:textId="77777777" w:rsidR="009D09B7" w:rsidRDefault="009D09B7" w:rsidP="0065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3068" w14:textId="77777777" w:rsidR="007C0283" w:rsidRDefault="007C02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F35F" w14:textId="359EC701" w:rsidR="00F50F36" w:rsidRDefault="00F50F36" w:rsidP="00F50F36">
    <w:pPr>
      <w:pStyle w:val="Cabealho"/>
      <w:ind w:left="-1701"/>
      <w:jc w:val="center"/>
      <w:rPr>
        <w:rFonts w:ascii="Verdana" w:hAnsi="Verdana" w:cs="Courier New"/>
        <w:b/>
        <w:color w:val="FF0000"/>
        <w:sz w:val="28"/>
        <w:szCs w:val="28"/>
      </w:rPr>
    </w:pPr>
    <w:r>
      <w:rPr>
        <w:noProof/>
        <w:lang w:eastAsia="pt-BR"/>
      </w:rPr>
      <w:drawing>
        <wp:inline distT="0" distB="0" distL="0" distR="0" wp14:anchorId="27453819" wp14:editId="76B6072E">
          <wp:extent cx="7577151" cy="1069118"/>
          <wp:effectExtent l="0" t="0" r="5080" b="0"/>
          <wp:docPr id="13" name="Imagem 13" descr="C:\Users\wjunio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junio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95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8098297" cy="114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3B544" w14:textId="27E3D3C5" w:rsidR="00726CC5" w:rsidRPr="00F20B6D" w:rsidRDefault="00F20B6D" w:rsidP="00F50F36">
    <w:pPr>
      <w:pStyle w:val="Cabealho"/>
      <w:spacing w:before="120"/>
      <w:jc w:val="center"/>
      <w:rPr>
        <w:rFonts w:ascii="Verdana" w:hAnsi="Verdana" w:cs="Courier New"/>
        <w:b/>
        <w:color w:val="FF0000"/>
        <w:sz w:val="28"/>
        <w:szCs w:val="28"/>
      </w:rPr>
    </w:pPr>
    <w:r w:rsidRPr="00F20B6D">
      <w:rPr>
        <w:rFonts w:ascii="Verdana" w:hAnsi="Verdana" w:cs="Courier New"/>
        <w:b/>
        <w:color w:val="FF0000"/>
        <w:sz w:val="28"/>
        <w:szCs w:val="28"/>
      </w:rPr>
      <w:t>TIMBRE DA INSTITUIÇÃO</w:t>
    </w:r>
  </w:p>
  <w:p w14:paraId="2B13B545" w14:textId="77777777" w:rsidR="006565B6" w:rsidRDefault="006565B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A470" w14:textId="77777777" w:rsidR="007C0283" w:rsidRDefault="007C02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5BA"/>
    <w:multiLevelType w:val="hybridMultilevel"/>
    <w:tmpl w:val="A97A5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409"/>
    <w:multiLevelType w:val="hybridMultilevel"/>
    <w:tmpl w:val="0A7A6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41C"/>
    <w:multiLevelType w:val="hybridMultilevel"/>
    <w:tmpl w:val="609A49DE"/>
    <w:lvl w:ilvl="0" w:tplc="24565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70A"/>
    <w:multiLevelType w:val="hybridMultilevel"/>
    <w:tmpl w:val="6922AEB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235E37"/>
    <w:multiLevelType w:val="hybridMultilevel"/>
    <w:tmpl w:val="48963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D05"/>
    <w:multiLevelType w:val="hybridMultilevel"/>
    <w:tmpl w:val="083A0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E69"/>
    <w:multiLevelType w:val="hybridMultilevel"/>
    <w:tmpl w:val="EFD21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16C66"/>
    <w:multiLevelType w:val="hybridMultilevel"/>
    <w:tmpl w:val="5AF25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1A04"/>
    <w:multiLevelType w:val="hybridMultilevel"/>
    <w:tmpl w:val="35824A40"/>
    <w:lvl w:ilvl="0" w:tplc="0416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798"/>
    <w:multiLevelType w:val="hybridMultilevel"/>
    <w:tmpl w:val="367A6798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5E7755"/>
    <w:multiLevelType w:val="hybridMultilevel"/>
    <w:tmpl w:val="A2007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6925"/>
    <w:multiLevelType w:val="hybridMultilevel"/>
    <w:tmpl w:val="E41A5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14462"/>
    <w:multiLevelType w:val="hybridMultilevel"/>
    <w:tmpl w:val="6C2E8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F496F"/>
    <w:multiLevelType w:val="hybridMultilevel"/>
    <w:tmpl w:val="E162E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4DA"/>
    <w:multiLevelType w:val="hybridMultilevel"/>
    <w:tmpl w:val="5AF25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74FCE"/>
    <w:multiLevelType w:val="hybridMultilevel"/>
    <w:tmpl w:val="52BA0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64D2A"/>
    <w:multiLevelType w:val="hybridMultilevel"/>
    <w:tmpl w:val="1F8EE4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C2867"/>
    <w:multiLevelType w:val="hybridMultilevel"/>
    <w:tmpl w:val="722EAF46"/>
    <w:lvl w:ilvl="0" w:tplc="24565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59B3"/>
    <w:multiLevelType w:val="hybridMultilevel"/>
    <w:tmpl w:val="C4F8EE1A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1160"/>
    <w:multiLevelType w:val="hybridMultilevel"/>
    <w:tmpl w:val="ABBE33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B6445"/>
    <w:multiLevelType w:val="hybridMultilevel"/>
    <w:tmpl w:val="06B00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77D04"/>
    <w:multiLevelType w:val="hybridMultilevel"/>
    <w:tmpl w:val="8FD0B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C3DA6"/>
    <w:multiLevelType w:val="hybridMultilevel"/>
    <w:tmpl w:val="A1B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861F6"/>
    <w:multiLevelType w:val="hybridMultilevel"/>
    <w:tmpl w:val="C494F48E"/>
    <w:lvl w:ilvl="0" w:tplc="7C0C7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545E7A"/>
    <w:multiLevelType w:val="hybridMultilevel"/>
    <w:tmpl w:val="8C9EF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569B9"/>
    <w:multiLevelType w:val="hybridMultilevel"/>
    <w:tmpl w:val="60507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816FA"/>
    <w:multiLevelType w:val="hybridMultilevel"/>
    <w:tmpl w:val="7646D6CE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F3CAF"/>
    <w:multiLevelType w:val="hybridMultilevel"/>
    <w:tmpl w:val="861EA4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A3349"/>
    <w:multiLevelType w:val="hybridMultilevel"/>
    <w:tmpl w:val="4B9E5DB8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636A"/>
    <w:multiLevelType w:val="hybridMultilevel"/>
    <w:tmpl w:val="6CE60DE6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100C"/>
    <w:multiLevelType w:val="hybridMultilevel"/>
    <w:tmpl w:val="9710C2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B2F41"/>
    <w:multiLevelType w:val="hybridMultilevel"/>
    <w:tmpl w:val="2E640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B0540"/>
    <w:multiLevelType w:val="hybridMultilevel"/>
    <w:tmpl w:val="267603F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8014517">
    <w:abstractNumId w:val="6"/>
  </w:num>
  <w:num w:numId="2" w16cid:durableId="913051992">
    <w:abstractNumId w:val="13"/>
  </w:num>
  <w:num w:numId="3" w16cid:durableId="5600386">
    <w:abstractNumId w:val="1"/>
  </w:num>
  <w:num w:numId="4" w16cid:durableId="788939305">
    <w:abstractNumId w:val="5"/>
  </w:num>
  <w:num w:numId="5" w16cid:durableId="1889875838">
    <w:abstractNumId w:val="24"/>
  </w:num>
  <w:num w:numId="6" w16cid:durableId="551578743">
    <w:abstractNumId w:val="25"/>
  </w:num>
  <w:num w:numId="7" w16cid:durableId="507914700">
    <w:abstractNumId w:val="12"/>
  </w:num>
  <w:num w:numId="8" w16cid:durableId="1355955427">
    <w:abstractNumId w:val="7"/>
  </w:num>
  <w:num w:numId="9" w16cid:durableId="1212420969">
    <w:abstractNumId w:val="23"/>
  </w:num>
  <w:num w:numId="10" w16cid:durableId="245648450">
    <w:abstractNumId w:val="27"/>
  </w:num>
  <w:num w:numId="11" w16cid:durableId="350186177">
    <w:abstractNumId w:val="16"/>
  </w:num>
  <w:num w:numId="12" w16cid:durableId="115369547">
    <w:abstractNumId w:val="22"/>
  </w:num>
  <w:num w:numId="13" w16cid:durableId="1690184347">
    <w:abstractNumId w:val="30"/>
  </w:num>
  <w:num w:numId="14" w16cid:durableId="670261317">
    <w:abstractNumId w:val="19"/>
  </w:num>
  <w:num w:numId="15" w16cid:durableId="1641686312">
    <w:abstractNumId w:val="31"/>
  </w:num>
  <w:num w:numId="16" w16cid:durableId="1550919611">
    <w:abstractNumId w:val="32"/>
  </w:num>
  <w:num w:numId="17" w16cid:durableId="1605838796">
    <w:abstractNumId w:val="14"/>
  </w:num>
  <w:num w:numId="18" w16cid:durableId="869416696">
    <w:abstractNumId w:val="0"/>
  </w:num>
  <w:num w:numId="19" w16cid:durableId="2052344697">
    <w:abstractNumId w:val="20"/>
  </w:num>
  <w:num w:numId="20" w16cid:durableId="1670282229">
    <w:abstractNumId w:val="10"/>
  </w:num>
  <w:num w:numId="21" w16cid:durableId="124812451">
    <w:abstractNumId w:val="2"/>
  </w:num>
  <w:num w:numId="22" w16cid:durableId="543641779">
    <w:abstractNumId w:val="21"/>
  </w:num>
  <w:num w:numId="23" w16cid:durableId="1799301450">
    <w:abstractNumId w:val="3"/>
  </w:num>
  <w:num w:numId="24" w16cid:durableId="1147429000">
    <w:abstractNumId w:val="17"/>
  </w:num>
  <w:num w:numId="25" w16cid:durableId="780302905">
    <w:abstractNumId w:val="26"/>
  </w:num>
  <w:num w:numId="26" w16cid:durableId="880901638">
    <w:abstractNumId w:val="8"/>
  </w:num>
  <w:num w:numId="27" w16cid:durableId="2009359172">
    <w:abstractNumId w:val="28"/>
  </w:num>
  <w:num w:numId="28" w16cid:durableId="51318057">
    <w:abstractNumId w:val="29"/>
  </w:num>
  <w:num w:numId="29" w16cid:durableId="546721711">
    <w:abstractNumId w:val="18"/>
  </w:num>
  <w:num w:numId="30" w16cid:durableId="691758615">
    <w:abstractNumId w:val="4"/>
  </w:num>
  <w:num w:numId="31" w16cid:durableId="1605651930">
    <w:abstractNumId w:val="15"/>
  </w:num>
  <w:num w:numId="32" w16cid:durableId="1938051138">
    <w:abstractNumId w:val="9"/>
  </w:num>
  <w:num w:numId="33" w16cid:durableId="1280721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B6"/>
    <w:rsid w:val="00004A0D"/>
    <w:rsid w:val="00032C94"/>
    <w:rsid w:val="0004176E"/>
    <w:rsid w:val="0005243D"/>
    <w:rsid w:val="00083415"/>
    <w:rsid w:val="00085212"/>
    <w:rsid w:val="0009012F"/>
    <w:rsid w:val="000946C5"/>
    <w:rsid w:val="000B0661"/>
    <w:rsid w:val="000B0C33"/>
    <w:rsid w:val="000F1379"/>
    <w:rsid w:val="000F37D4"/>
    <w:rsid w:val="000F6ED9"/>
    <w:rsid w:val="00120A95"/>
    <w:rsid w:val="00123F17"/>
    <w:rsid w:val="00151341"/>
    <w:rsid w:val="00154310"/>
    <w:rsid w:val="00157C5B"/>
    <w:rsid w:val="00157E5F"/>
    <w:rsid w:val="00164607"/>
    <w:rsid w:val="00167D30"/>
    <w:rsid w:val="00175344"/>
    <w:rsid w:val="00190791"/>
    <w:rsid w:val="0019204A"/>
    <w:rsid w:val="001A2833"/>
    <w:rsid w:val="001A5FA8"/>
    <w:rsid w:val="001A689E"/>
    <w:rsid w:val="001B3B7E"/>
    <w:rsid w:val="001D3203"/>
    <w:rsid w:val="001E08EA"/>
    <w:rsid w:val="001F3D32"/>
    <w:rsid w:val="00205E33"/>
    <w:rsid w:val="00212601"/>
    <w:rsid w:val="002334C1"/>
    <w:rsid w:val="00235F2E"/>
    <w:rsid w:val="002430CB"/>
    <w:rsid w:val="00247FFD"/>
    <w:rsid w:val="00254021"/>
    <w:rsid w:val="00272D72"/>
    <w:rsid w:val="00275DD1"/>
    <w:rsid w:val="0027680D"/>
    <w:rsid w:val="00294C00"/>
    <w:rsid w:val="002A0D11"/>
    <w:rsid w:val="002A2BC6"/>
    <w:rsid w:val="002B517C"/>
    <w:rsid w:val="002B5323"/>
    <w:rsid w:val="002D3B4B"/>
    <w:rsid w:val="002E1465"/>
    <w:rsid w:val="00315F91"/>
    <w:rsid w:val="00320639"/>
    <w:rsid w:val="00321803"/>
    <w:rsid w:val="00321C7A"/>
    <w:rsid w:val="00326D04"/>
    <w:rsid w:val="00331A67"/>
    <w:rsid w:val="00334EE8"/>
    <w:rsid w:val="00336F19"/>
    <w:rsid w:val="0034292C"/>
    <w:rsid w:val="00345AE5"/>
    <w:rsid w:val="00376E80"/>
    <w:rsid w:val="00382786"/>
    <w:rsid w:val="003950A2"/>
    <w:rsid w:val="0039615C"/>
    <w:rsid w:val="003D7927"/>
    <w:rsid w:val="00411797"/>
    <w:rsid w:val="0041331F"/>
    <w:rsid w:val="00417724"/>
    <w:rsid w:val="004239D0"/>
    <w:rsid w:val="00424E49"/>
    <w:rsid w:val="00446A66"/>
    <w:rsid w:val="00454FC2"/>
    <w:rsid w:val="004552AB"/>
    <w:rsid w:val="0045633F"/>
    <w:rsid w:val="00485F3F"/>
    <w:rsid w:val="004A3133"/>
    <w:rsid w:val="004A4169"/>
    <w:rsid w:val="004B1934"/>
    <w:rsid w:val="004B2AA4"/>
    <w:rsid w:val="004C0EA2"/>
    <w:rsid w:val="004C3642"/>
    <w:rsid w:val="004D4C7F"/>
    <w:rsid w:val="004D6FF1"/>
    <w:rsid w:val="004E66D9"/>
    <w:rsid w:val="004F08AD"/>
    <w:rsid w:val="00506F25"/>
    <w:rsid w:val="00507899"/>
    <w:rsid w:val="005175E6"/>
    <w:rsid w:val="0054050F"/>
    <w:rsid w:val="00546A74"/>
    <w:rsid w:val="00556937"/>
    <w:rsid w:val="00563AC2"/>
    <w:rsid w:val="00580C9E"/>
    <w:rsid w:val="0059258A"/>
    <w:rsid w:val="00597EE5"/>
    <w:rsid w:val="005A1A9E"/>
    <w:rsid w:val="005A330B"/>
    <w:rsid w:val="005D6473"/>
    <w:rsid w:val="005D6909"/>
    <w:rsid w:val="005D6EFD"/>
    <w:rsid w:val="005E5149"/>
    <w:rsid w:val="005F3129"/>
    <w:rsid w:val="006321DE"/>
    <w:rsid w:val="00633A33"/>
    <w:rsid w:val="00642FBC"/>
    <w:rsid w:val="00652B59"/>
    <w:rsid w:val="006565B6"/>
    <w:rsid w:val="00661FF4"/>
    <w:rsid w:val="00663782"/>
    <w:rsid w:val="00666B75"/>
    <w:rsid w:val="00680813"/>
    <w:rsid w:val="006943D0"/>
    <w:rsid w:val="006947A0"/>
    <w:rsid w:val="006A3BD4"/>
    <w:rsid w:val="006A4231"/>
    <w:rsid w:val="006B3FA6"/>
    <w:rsid w:val="006C39B8"/>
    <w:rsid w:val="006C6E68"/>
    <w:rsid w:val="006D22D0"/>
    <w:rsid w:val="006E3892"/>
    <w:rsid w:val="006E5E6E"/>
    <w:rsid w:val="006F0128"/>
    <w:rsid w:val="006F2ED7"/>
    <w:rsid w:val="00720535"/>
    <w:rsid w:val="00726CC5"/>
    <w:rsid w:val="00743731"/>
    <w:rsid w:val="00761740"/>
    <w:rsid w:val="00763CEF"/>
    <w:rsid w:val="0076452C"/>
    <w:rsid w:val="00771BE0"/>
    <w:rsid w:val="007C0283"/>
    <w:rsid w:val="007F0197"/>
    <w:rsid w:val="007F40D4"/>
    <w:rsid w:val="0081602C"/>
    <w:rsid w:val="00817483"/>
    <w:rsid w:val="00820DD3"/>
    <w:rsid w:val="00830A2D"/>
    <w:rsid w:val="00833486"/>
    <w:rsid w:val="00840FFC"/>
    <w:rsid w:val="00841949"/>
    <w:rsid w:val="0084205C"/>
    <w:rsid w:val="00844034"/>
    <w:rsid w:val="00847D37"/>
    <w:rsid w:val="00876C07"/>
    <w:rsid w:val="00880E2B"/>
    <w:rsid w:val="008841D0"/>
    <w:rsid w:val="00887889"/>
    <w:rsid w:val="008A2B35"/>
    <w:rsid w:val="008B075F"/>
    <w:rsid w:val="008E40CD"/>
    <w:rsid w:val="008E6F5B"/>
    <w:rsid w:val="008F3A4E"/>
    <w:rsid w:val="008F480E"/>
    <w:rsid w:val="00905716"/>
    <w:rsid w:val="00921AE0"/>
    <w:rsid w:val="00924F3F"/>
    <w:rsid w:val="009358C1"/>
    <w:rsid w:val="00946BAE"/>
    <w:rsid w:val="00951D39"/>
    <w:rsid w:val="00952988"/>
    <w:rsid w:val="00956BBA"/>
    <w:rsid w:val="0096464C"/>
    <w:rsid w:val="009848A7"/>
    <w:rsid w:val="00996908"/>
    <w:rsid w:val="009A46BD"/>
    <w:rsid w:val="009A5D47"/>
    <w:rsid w:val="009D09B7"/>
    <w:rsid w:val="009E4D8B"/>
    <w:rsid w:val="009E6B9A"/>
    <w:rsid w:val="00A021FA"/>
    <w:rsid w:val="00A04A4C"/>
    <w:rsid w:val="00A143D9"/>
    <w:rsid w:val="00A24D89"/>
    <w:rsid w:val="00A34355"/>
    <w:rsid w:val="00A41881"/>
    <w:rsid w:val="00A430DD"/>
    <w:rsid w:val="00A50E43"/>
    <w:rsid w:val="00A54600"/>
    <w:rsid w:val="00A6400B"/>
    <w:rsid w:val="00A64053"/>
    <w:rsid w:val="00A7005D"/>
    <w:rsid w:val="00A70BBF"/>
    <w:rsid w:val="00A73FF5"/>
    <w:rsid w:val="00AA5DBC"/>
    <w:rsid w:val="00AC018A"/>
    <w:rsid w:val="00AF0C54"/>
    <w:rsid w:val="00B103B6"/>
    <w:rsid w:val="00B30CA3"/>
    <w:rsid w:val="00B57961"/>
    <w:rsid w:val="00B6100B"/>
    <w:rsid w:val="00B777F9"/>
    <w:rsid w:val="00B85EF4"/>
    <w:rsid w:val="00B94A7B"/>
    <w:rsid w:val="00BA7592"/>
    <w:rsid w:val="00BB7482"/>
    <w:rsid w:val="00BC2709"/>
    <w:rsid w:val="00BC3777"/>
    <w:rsid w:val="00BE0938"/>
    <w:rsid w:val="00BF2F05"/>
    <w:rsid w:val="00C04E44"/>
    <w:rsid w:val="00C0666B"/>
    <w:rsid w:val="00C129F0"/>
    <w:rsid w:val="00C16FD2"/>
    <w:rsid w:val="00C26ED6"/>
    <w:rsid w:val="00C53A71"/>
    <w:rsid w:val="00C60402"/>
    <w:rsid w:val="00C65BF0"/>
    <w:rsid w:val="00C800DC"/>
    <w:rsid w:val="00CB6FE2"/>
    <w:rsid w:val="00CD495B"/>
    <w:rsid w:val="00CE0FFC"/>
    <w:rsid w:val="00CE6738"/>
    <w:rsid w:val="00CF2F14"/>
    <w:rsid w:val="00D04B21"/>
    <w:rsid w:val="00D355DD"/>
    <w:rsid w:val="00D45D86"/>
    <w:rsid w:val="00D51737"/>
    <w:rsid w:val="00D84563"/>
    <w:rsid w:val="00D84D05"/>
    <w:rsid w:val="00DA2C73"/>
    <w:rsid w:val="00DC7BFB"/>
    <w:rsid w:val="00DD2205"/>
    <w:rsid w:val="00DE195B"/>
    <w:rsid w:val="00DE1A58"/>
    <w:rsid w:val="00DE6373"/>
    <w:rsid w:val="00DF052A"/>
    <w:rsid w:val="00E00BB6"/>
    <w:rsid w:val="00E03BB5"/>
    <w:rsid w:val="00E36622"/>
    <w:rsid w:val="00E5207C"/>
    <w:rsid w:val="00E666D3"/>
    <w:rsid w:val="00E821BB"/>
    <w:rsid w:val="00E902CB"/>
    <w:rsid w:val="00E94927"/>
    <w:rsid w:val="00EA31FA"/>
    <w:rsid w:val="00EC16D5"/>
    <w:rsid w:val="00ED045C"/>
    <w:rsid w:val="00ED2245"/>
    <w:rsid w:val="00EE41AC"/>
    <w:rsid w:val="00EE5424"/>
    <w:rsid w:val="00EE5779"/>
    <w:rsid w:val="00EF7D7E"/>
    <w:rsid w:val="00F00AFF"/>
    <w:rsid w:val="00F15E56"/>
    <w:rsid w:val="00F175E4"/>
    <w:rsid w:val="00F20B6D"/>
    <w:rsid w:val="00F20D6D"/>
    <w:rsid w:val="00F4518A"/>
    <w:rsid w:val="00F50F36"/>
    <w:rsid w:val="00F7080B"/>
    <w:rsid w:val="00F80534"/>
    <w:rsid w:val="00FB5B9B"/>
    <w:rsid w:val="00FB7603"/>
    <w:rsid w:val="00FB78DE"/>
    <w:rsid w:val="00FC642E"/>
    <w:rsid w:val="00FC76F2"/>
    <w:rsid w:val="00FE31B1"/>
    <w:rsid w:val="00FE654B"/>
    <w:rsid w:val="00FE7927"/>
    <w:rsid w:val="00FF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3B4C3"/>
  <w15:docId w15:val="{01B3B489-237C-454D-B8F1-44DD351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1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B6"/>
  </w:style>
  <w:style w:type="paragraph" w:styleId="Rodap">
    <w:name w:val="footer"/>
    <w:basedOn w:val="Normal"/>
    <w:link w:val="Rodap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B6"/>
  </w:style>
  <w:style w:type="character" w:styleId="Hyperlink">
    <w:name w:val="Hyperlink"/>
    <w:rsid w:val="006565B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65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0A95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B6FE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B6F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CB6F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6FE2"/>
    <w:rPr>
      <w:b/>
      <w:bCs/>
      <w:sz w:val="20"/>
      <w:szCs w:val="20"/>
    </w:rPr>
  </w:style>
  <w:style w:type="paragraph" w:customStyle="1" w:styleId="StinkingStyles">
    <w:name w:val="Stinking Styles"/>
    <w:qFormat/>
    <w:rsid w:val="006D22D0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CF2F14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0571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2334C1"/>
    <w:pPr>
      <w:widowControl w:val="0"/>
      <w:autoSpaceDE w:val="0"/>
      <w:autoSpaceDN w:val="0"/>
      <w:spacing w:after="0" w:line="36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334C1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oeduk.com.br/d&#250;vidasdocurs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526A7742DD4BB25E7AEED1DDA2F0" ma:contentTypeVersion="10" ma:contentTypeDescription="Crie um novo documento." ma:contentTypeScope="" ma:versionID="25d2ef451ed3e797bc51bf4bf3ab536c">
  <xsd:schema xmlns:xsd="http://www.w3.org/2001/XMLSchema" xmlns:xs="http://www.w3.org/2001/XMLSchema" xmlns:p="http://schemas.microsoft.com/office/2006/metadata/properties" xmlns:ns3="228637d7-a1df-4906-9ddb-e2ee21520370" xmlns:ns4="b1e71cdb-cc47-4b53-8e3d-83da6bf54a12" targetNamespace="http://schemas.microsoft.com/office/2006/metadata/properties" ma:root="true" ma:fieldsID="8c1be99e0b480cf6e1501105b96faf7f" ns3:_="" ns4:_="">
    <xsd:import namespace="228637d7-a1df-4906-9ddb-e2ee21520370"/>
    <xsd:import namespace="b1e71cdb-cc47-4b53-8e3d-83da6bf54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37d7-a1df-4906-9ddb-e2ee21520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1cdb-cc47-4b53-8e3d-83da6bf5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52F95-967F-4D66-BC83-0D836EA6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6F42A-F902-42F6-AAE7-77FE4900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637d7-a1df-4906-9ddb-e2ee21520370"/>
    <ds:schemaRef ds:uri="b1e71cdb-cc47-4b53-8e3d-83da6bf54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46A80-DE51-42CC-B1C7-C4C040A50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04981-17C2-495F-BF08-D0C0DA6AF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Links>
    <vt:vector size="12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mailto:escoladeformacao@educacao.sp.gov.br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http://www.escoladeformacao.sp.gov.br/portais/Portals/84/documentos/eixos-de-forma%C3%A7%C3%A3o20171213.pdf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6</cp:revision>
  <cp:lastPrinted>2018-03-01T16:39:00Z</cp:lastPrinted>
  <dcterms:created xsi:type="dcterms:W3CDTF">2023-05-29T13:36:00Z</dcterms:created>
  <dcterms:modified xsi:type="dcterms:W3CDTF">2023-05-30T17:29:00Z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0x010100C6EA526A7742DD4BB25E7AEED1DDA2F0</vt:lpwstr>
  </property>
  <property fmtid="{D5CDD505-2E9C-101B-9397-08002B2CF9AE}" pid="3" name="Base Target">
    <vt:lpwstr>_blank</vt:lpwstr>
  </property>
</Properties>
</file>